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15" w:rsidRPr="008E1DFB" w:rsidRDefault="00A41F15" w:rsidP="00A41F15">
      <w:pPr>
        <w:spacing w:after="120"/>
        <w:rPr>
          <w:rFonts w:ascii="TH SarabunIT๙" w:hAnsi="TH SarabunIT๙" w:cs="TH SarabunIT๙"/>
          <w:sz w:val="36"/>
          <w:szCs w:val="36"/>
          <w:cs/>
        </w:rPr>
      </w:pPr>
      <w:r w:rsidRPr="008E1DFB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แบบเสนอแผนงาน/โครงการ/กิจกรรม กองทุนหลักประกันสุขภาพเทศบาลเมืองบ้านสวน</w:t>
      </w:r>
    </w:p>
    <w:p w:rsidR="00A41F15" w:rsidRPr="009E4C6A" w:rsidRDefault="00A41F15" w:rsidP="00A41F15">
      <w:pPr>
        <w:tabs>
          <w:tab w:val="left" w:pos="540"/>
        </w:tabs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E4C6A">
        <w:rPr>
          <w:rFonts w:ascii="TH SarabunIT๙" w:hAnsi="TH SarabunIT๙" w:cs="TH SarabunIT๙"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>ขอเสนอแผนงาน</w:t>
      </w:r>
      <w:r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="00A87531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F2572F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>ปรับเปลี่ยนพฤติกรรมผู้ป่วยเบาหวานชนิดที่</w:t>
      </w:r>
      <w:r w:rsidR="008530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2572F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2569D9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ปีงบประมาณ 2564</w:t>
      </w:r>
    </w:p>
    <w:p w:rsidR="00A41F15" w:rsidRPr="009E4C6A" w:rsidRDefault="00A41F15" w:rsidP="00A41F15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E4C6A">
        <w:rPr>
          <w:rFonts w:ascii="TH SarabunIT๙" w:hAnsi="TH SarabunIT๙" w:cs="TH SarabunIT๙"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85302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</w:t>
      </w:r>
    </w:p>
    <w:p w:rsidR="00A41F15" w:rsidRPr="009E4C6A" w:rsidRDefault="003B55CE" w:rsidP="00A41F15">
      <w:pPr>
        <w:tabs>
          <w:tab w:val="left" w:pos="540"/>
        </w:tabs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85302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A41F15" w:rsidRPr="009E4C6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A41F15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2572F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โครงการปรับเปลี่ยนพฤติกรรมผู้ป่วยเบาหวานชนิดที่</w:t>
      </w:r>
      <w:r w:rsidR="008530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2572F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>2 ปีงบประมาณ 2564</w:t>
      </w:r>
      <w:r w:rsidR="003D71B4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1F15"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="00A41F15" w:rsidRPr="009E4C6A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321357">
        <w:rPr>
          <w:rFonts w:ascii="TH SarabunIT๙" w:hAnsi="TH SarabunIT๙" w:cs="TH SarabunIT๙"/>
          <w:sz w:val="32"/>
          <w:szCs w:val="32"/>
        </w:rPr>
        <w:t>……………………</w:t>
      </w:r>
      <w:r w:rsidR="00A41F15" w:rsidRPr="009E4C6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2135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21357">
        <w:rPr>
          <w:rFonts w:ascii="TH SarabunIT๙" w:hAnsi="TH SarabunIT๙" w:cs="TH SarabunIT๙"/>
          <w:sz w:val="32"/>
          <w:szCs w:val="32"/>
        </w:rPr>
        <w:t>…………………………</w:t>
      </w:r>
      <w:r w:rsidR="00A41F15" w:rsidRPr="009E4C6A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โดยมีรายละเอียดแผนงาน/โครงการ/กิจกรรม ดังนี้</w:t>
      </w:r>
    </w:p>
    <w:p w:rsidR="00A41F15" w:rsidRPr="009E4C6A" w:rsidRDefault="00A41F15" w:rsidP="00A41F15">
      <w:pPr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 (ข้อระเบียบกฎหมายที่เกี่ยวข้อง) ถ้ามี</w:t>
      </w:r>
    </w:p>
    <w:p w:rsidR="005C6371" w:rsidRPr="009E4C6A" w:rsidRDefault="00D73165" w:rsidP="00853023">
      <w:pPr>
        <w:pStyle w:val="NormalWeb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eastAsia="Calibri" w:hAnsi="TH SarabunIT๙" w:cs="TH SarabunIT๙"/>
          <w:sz w:val="32"/>
          <w:szCs w:val="32"/>
          <w:cs/>
        </w:rPr>
        <w:t>ปัญหาสุขภาพของประชาชนในปัจจุบันมีแนวโน้มการเจ็บป่วยด้วยโรคเรื้อรังมากขึ้น โดยเฉพาะโรคเบาหวานมีจำนวนอัตราเพิ่มมากขึ้นเรื่อยๆทุกปีสาเหตุส่วนใหญ่มาจากการพฤติกรรมการบริโภคอาหาร ความเร่งรีบและการแข่งขันที่สูงขึ้นในชีวิตประจำวัน ตามการ</w:t>
      </w:r>
      <w:r w:rsidR="00F42A29" w:rsidRPr="009E4C6A">
        <w:rPr>
          <w:rFonts w:ascii="TH SarabunIT๙" w:eastAsia="Calibri" w:hAnsi="TH SarabunIT๙" w:cs="TH SarabunIT๙"/>
          <w:sz w:val="32"/>
          <w:szCs w:val="32"/>
          <w:cs/>
        </w:rPr>
        <w:t>เปลี่ยนแปลงของกระแสโลกาภิวัต</w:t>
      </w:r>
      <w:r w:rsidRPr="009E4C6A">
        <w:rPr>
          <w:rFonts w:ascii="TH SarabunIT๙" w:eastAsia="Calibri" w:hAnsi="TH SarabunIT๙" w:cs="TH SarabunIT๙"/>
          <w:sz w:val="32"/>
          <w:szCs w:val="32"/>
          <w:cs/>
        </w:rPr>
        <w:t xml:space="preserve">น์ มีผลทำให้พฤติกรรมและวิถีชีวิตที่เปลี่ยนไป </w:t>
      </w:r>
      <w:r w:rsidR="00745378" w:rsidRPr="009E4C6A">
        <w:rPr>
          <w:rFonts w:ascii="TH SarabunIT๙" w:hAnsi="TH SarabunIT๙" w:cs="TH SarabunIT๙"/>
          <w:sz w:val="32"/>
          <w:szCs w:val="32"/>
          <w:cs/>
        </w:rPr>
        <w:t>จาก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การวิเคราะห์สถานการณ์ผู้ป่วยเบาหวาน</w:t>
      </w:r>
      <w:r w:rsidRPr="009E4C6A">
        <w:rPr>
          <w:rFonts w:ascii="TH SarabunIT๙" w:hAnsi="TH SarabunIT๙" w:cs="TH SarabunIT๙"/>
          <w:sz w:val="32"/>
          <w:szCs w:val="32"/>
          <w:cs/>
        </w:rPr>
        <w:t>ที่เข้ารับการรักษา ผลการ</w:t>
      </w:r>
      <w:r w:rsidR="00745378" w:rsidRPr="009E4C6A">
        <w:rPr>
          <w:rFonts w:ascii="TH SarabunIT๙" w:hAnsi="TH SarabunIT๙" w:cs="TH SarabunIT๙"/>
          <w:sz w:val="32"/>
          <w:szCs w:val="32"/>
          <w:cs/>
        </w:rPr>
        <w:t>ควบคุมระดับ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น้ำตาล</w:t>
      </w:r>
      <w:r w:rsidR="001C79D6" w:rsidRPr="009E4C6A">
        <w:rPr>
          <w:rFonts w:ascii="TH SarabunIT๙" w:hAnsi="TH SarabunIT๙" w:cs="TH SarabunIT๙"/>
          <w:sz w:val="32"/>
          <w:szCs w:val="32"/>
          <w:cs/>
        </w:rPr>
        <w:t>ในเลือด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ได้</w:t>
      </w:r>
      <w:r w:rsidR="00745378" w:rsidRPr="009E4C6A">
        <w:rPr>
          <w:rFonts w:ascii="TH SarabunIT๙" w:hAnsi="TH SarabunIT๙" w:cs="TH SarabunIT๙"/>
          <w:sz w:val="32"/>
          <w:szCs w:val="32"/>
          <w:cs/>
        </w:rPr>
        <w:t>ของอำเภอ</w:t>
      </w:r>
      <w:r w:rsidR="00D16A6A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เพียง</w:t>
      </w:r>
      <w:r w:rsidR="00745378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745378" w:rsidRPr="009E4C6A">
        <w:rPr>
          <w:rFonts w:ascii="TH SarabunIT๙" w:hAnsi="TH SarabunIT๙" w:cs="TH SarabunIT๙"/>
          <w:sz w:val="32"/>
          <w:szCs w:val="32"/>
        </w:rPr>
        <w:t xml:space="preserve">23.90 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 xml:space="preserve">(ปี </w:t>
      </w:r>
      <w:r w:rsidR="007B2434" w:rsidRPr="009E4C6A">
        <w:rPr>
          <w:rFonts w:ascii="TH SarabunIT๙" w:hAnsi="TH SarabunIT๙" w:cs="TH SarabunIT๙"/>
          <w:sz w:val="32"/>
          <w:szCs w:val="32"/>
        </w:rPr>
        <w:t>2563</w:t>
      </w:r>
      <w:r w:rsidRPr="009E4C6A">
        <w:rPr>
          <w:rFonts w:ascii="TH SarabunIT๙" w:hAnsi="TH SarabunIT๙" w:cs="TH SarabunIT๙"/>
          <w:sz w:val="32"/>
          <w:szCs w:val="32"/>
          <w:cs/>
        </w:rPr>
        <w:t>) ในส่วนของเขตรับผิดชอบของโรงพยาบาลส่งเสริมสุขภาพตำบล</w:t>
      </w:r>
      <w:r w:rsidR="00D16A6A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มีประชากรที่เป็นเบาหวานจำนวนทั้งหมด</w:t>
      </w:r>
      <w:r w:rsidR="00F42A29" w:rsidRPr="009E4C6A">
        <w:rPr>
          <w:rFonts w:ascii="TH SarabunIT๙" w:hAnsi="TH SarabunIT๙" w:cs="TH SarabunIT๙"/>
          <w:sz w:val="32"/>
          <w:szCs w:val="32"/>
          <w:cs/>
        </w:rPr>
        <w:t xml:space="preserve"> 1,335 </w:t>
      </w:r>
      <w:r w:rsidRPr="009E4C6A">
        <w:rPr>
          <w:rFonts w:ascii="TH SarabunIT๙" w:hAnsi="TH SarabunIT๙" w:cs="TH SarabunIT๙"/>
          <w:sz w:val="32"/>
          <w:szCs w:val="32"/>
          <w:cs/>
        </w:rPr>
        <w:t>คน มีผู้ป่วยที่ควบคุมระดับน้ำตาลได้ ร้อยละ</w:t>
      </w:r>
      <w:r w:rsidR="00F42A29" w:rsidRPr="009E4C6A">
        <w:rPr>
          <w:rFonts w:ascii="TH SarabunIT๙" w:hAnsi="TH SarabunIT๙" w:cs="TH SarabunIT๙"/>
          <w:sz w:val="32"/>
          <w:szCs w:val="32"/>
          <w:cs/>
        </w:rPr>
        <w:t xml:space="preserve"> 35.54 (ปี2563) และ</w:t>
      </w:r>
      <w:r w:rsidR="001C79D6" w:rsidRPr="009E4C6A">
        <w:rPr>
          <w:rFonts w:ascii="TH SarabunIT๙" w:hAnsi="TH SarabunIT๙" w:cs="TH SarabunIT๙"/>
          <w:sz w:val="32"/>
          <w:szCs w:val="32"/>
          <w:cs/>
        </w:rPr>
        <w:t>จากการ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แลกเปลี่ยนเรียนรู้ ภูดลโมเดล ของโรงเรียนเบาหวานบางระกำ อำเภอบางระกำ จังหวัดพิษณุโลก พบว่า</w:t>
      </w:r>
      <w:r w:rsidR="001C79D6" w:rsidRPr="009E4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โรคเบาหวานเมื่อปรับเปลี่ยนพฤติกรรมด้านอาหาร การออกกำลังกาย และติดตามวิถีชีวิตด้านการจัดการอาหาร</w:t>
      </w:r>
      <w:r w:rsidR="00745378" w:rsidRPr="009E4C6A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  <w:cs/>
        </w:rPr>
        <w:t xml:space="preserve"> </w:t>
      </w:r>
      <w:r w:rsidR="007B2434" w:rsidRPr="009E4C6A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  <w:cs/>
        </w:rPr>
        <w:t>แบบ</w:t>
      </w:r>
      <w:r w:rsidR="00321357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</w:rPr>
        <w:t xml:space="preserve"> </w:t>
      </w:r>
      <w:r w:rsidR="007B2434" w:rsidRPr="009E4C6A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</w:rPr>
        <w:t>LOW Carbohydrate Diet</w:t>
      </w:r>
      <w:r w:rsidR="00745378" w:rsidRPr="009E4C6A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</w:rPr>
        <w:t xml:space="preserve"> </w:t>
      </w:r>
      <w:r w:rsidR="007B2434" w:rsidRPr="009E4C6A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</w:rPr>
        <w:t xml:space="preserve"> IF </w:t>
      </w:r>
      <w:r w:rsidR="007B2434" w:rsidRPr="009E4C6A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  <w:cs/>
        </w:rPr>
        <w:t>(</w:t>
      </w:r>
      <w:r w:rsidR="007B2434" w:rsidRPr="009E4C6A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</w:rPr>
        <w:t xml:space="preserve">Intermittent Fasting </w:t>
      </w:r>
      <w:r w:rsidR="007B2434" w:rsidRPr="009E4C6A">
        <w:rPr>
          <w:rFonts w:ascii="TH SarabunIT๙" w:eastAsia="Calibri" w:hAnsi="TH SarabunIT๙" w:cs="TH SarabunIT๙"/>
          <w:b/>
          <w:bCs/>
          <w:color w:val="000000"/>
          <w:kern w:val="24"/>
          <w:sz w:val="32"/>
          <w:szCs w:val="32"/>
          <w:cs/>
        </w:rPr>
        <w:t>)</w:t>
      </w:r>
      <w:r w:rsidR="001C79D6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5378" w:rsidRPr="009E4C6A">
        <w:rPr>
          <w:rFonts w:ascii="TH SarabunIT๙" w:hAnsi="TH SarabunIT๙" w:cs="TH SarabunIT๙"/>
          <w:sz w:val="32"/>
          <w:szCs w:val="32"/>
          <w:cs/>
        </w:rPr>
        <w:t xml:space="preserve">ร่วมกับการออกกำลังกายสัปดาห์ละ </w:t>
      </w:r>
      <w:r w:rsidR="007B2434" w:rsidRPr="009E4C6A">
        <w:rPr>
          <w:rFonts w:ascii="TH SarabunIT๙" w:hAnsi="TH SarabunIT๙" w:cs="TH SarabunIT๙"/>
          <w:sz w:val="32"/>
          <w:szCs w:val="32"/>
        </w:rPr>
        <w:t>5</w:t>
      </w:r>
      <w:r w:rsidR="00745378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9D6" w:rsidRPr="009E4C6A">
        <w:rPr>
          <w:rFonts w:ascii="TH SarabunIT๙" w:hAnsi="TH SarabunIT๙" w:cs="TH SarabunIT๙"/>
          <w:sz w:val="32"/>
          <w:szCs w:val="32"/>
          <w:cs/>
        </w:rPr>
        <w:t>วัน และจัด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ส่งอาหารและ</w:t>
      </w:r>
      <w:r w:rsidR="007B2434" w:rsidRPr="009E4C6A">
        <w:rPr>
          <w:rFonts w:ascii="TH SarabunIT๙" w:hAnsi="TH SarabunIT๙" w:cs="TH SarabunIT๙"/>
          <w:sz w:val="32"/>
          <w:szCs w:val="32"/>
        </w:rPr>
        <w:t>Lab on line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 xml:space="preserve">   โดยแพทย์เป็นทีมนำร่วมกับสหวิชาชีพ เช่น พยาบาล เภสัช นักโภ</w:t>
      </w:r>
      <w:r w:rsidR="00745378" w:rsidRPr="009E4C6A">
        <w:rPr>
          <w:rFonts w:ascii="TH SarabunIT๙" w:hAnsi="TH SarabunIT๙" w:cs="TH SarabunIT๙"/>
          <w:sz w:val="32"/>
          <w:szCs w:val="32"/>
          <w:cs/>
        </w:rPr>
        <w:t xml:space="preserve">ชนาการ และเจ้าหน้าที่สาธารณสุข </w:t>
      </w:r>
      <w:r w:rsidR="00F42A29" w:rsidRPr="009E4C6A">
        <w:rPr>
          <w:rFonts w:ascii="TH SarabunIT๙" w:hAnsi="TH SarabunIT๙" w:cs="TH SarabunIT๙"/>
          <w:sz w:val="32"/>
          <w:szCs w:val="32"/>
          <w:cs/>
        </w:rPr>
        <w:t>ผลที่ได้คือกลุ่ม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 xml:space="preserve">เสี่ยงคุมน้ำตาลได้ตามปกติ และกลุ่มป่วยร้อยละ </w:t>
      </w:r>
      <w:r w:rsidR="007B2434" w:rsidRPr="009E4C6A">
        <w:rPr>
          <w:rFonts w:ascii="TH SarabunIT๙" w:hAnsi="TH SarabunIT๙" w:cs="TH SarabunIT๙"/>
          <w:sz w:val="32"/>
          <w:szCs w:val="32"/>
        </w:rPr>
        <w:t xml:space="preserve">50 </w:t>
      </w:r>
      <w:r w:rsidR="007B2434" w:rsidRPr="009E4C6A">
        <w:rPr>
          <w:rFonts w:ascii="TH SarabunIT๙" w:hAnsi="TH SarabunIT๙" w:cs="TH SarabunIT๙"/>
          <w:sz w:val="32"/>
          <w:szCs w:val="32"/>
          <w:cs/>
        </w:rPr>
        <w:t>สามารถงดยาเบาหวานได้</w:t>
      </w:r>
      <w:r w:rsidR="005C6371" w:rsidRPr="009E4C6A">
        <w:rPr>
          <w:rFonts w:ascii="TH SarabunIT๙" w:hAnsi="TH SarabunIT๙" w:cs="TH SarabunIT๙"/>
          <w:sz w:val="32"/>
          <w:szCs w:val="32"/>
          <w:cs/>
        </w:rPr>
        <w:t xml:space="preserve"> ซึ่</w:t>
      </w:r>
      <w:r w:rsidR="00326B0C" w:rsidRPr="009E4C6A">
        <w:rPr>
          <w:rFonts w:ascii="TH SarabunIT๙" w:hAnsi="TH SarabunIT๙" w:cs="TH SarabunIT๙"/>
          <w:sz w:val="32"/>
          <w:szCs w:val="32"/>
          <w:cs/>
        </w:rPr>
        <w:t xml:space="preserve">งจะเป็นผลดีต่อตัวผู้ป่วยเบาหวาน </w:t>
      </w:r>
      <w:r w:rsidR="005C6371" w:rsidRPr="009E4C6A">
        <w:rPr>
          <w:rFonts w:ascii="TH SarabunIT๙" w:hAnsi="TH SarabunIT๙" w:cs="TH SarabunIT๙"/>
          <w:sz w:val="32"/>
          <w:szCs w:val="32"/>
          <w:cs/>
        </w:rPr>
        <w:t>ป้องกันภาวะแทรกซ้อนที่อาจจะเกิดตาม</w:t>
      </w:r>
      <w:r w:rsidR="00326B0C" w:rsidRPr="009E4C6A">
        <w:rPr>
          <w:rFonts w:ascii="TH SarabunIT๙" w:hAnsi="TH SarabunIT๙" w:cs="TH SarabunIT๙"/>
          <w:sz w:val="32"/>
          <w:szCs w:val="32"/>
          <w:cs/>
        </w:rPr>
        <w:t>มาและลดจำนวนผู้ป่วยเบาหวาน</w:t>
      </w:r>
    </w:p>
    <w:p w:rsidR="008E7542" w:rsidRPr="009E4C6A" w:rsidRDefault="007B2434" w:rsidP="00853023">
      <w:pPr>
        <w:pStyle w:val="NormalWeb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6371" w:rsidRPr="009E4C6A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D16A6A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5C6371" w:rsidRPr="009E4C6A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Pr="009E4C6A">
        <w:rPr>
          <w:rFonts w:ascii="TH SarabunIT๙" w:hAnsi="TH SarabunIT๙" w:cs="TH SarabunIT๙"/>
          <w:sz w:val="32"/>
          <w:szCs w:val="32"/>
          <w:cs/>
        </w:rPr>
        <w:t>ศึกษาและประยุกต์โปรแกรมปรับเปลี่ยน</w:t>
      </w:r>
      <w:r w:rsidR="005C6371" w:rsidRPr="009E4C6A">
        <w:rPr>
          <w:rFonts w:ascii="TH SarabunIT๙" w:hAnsi="TH SarabunIT๙" w:cs="TH SarabunIT๙"/>
          <w:sz w:val="32"/>
          <w:szCs w:val="32"/>
          <w:cs/>
        </w:rPr>
        <w:t>พฤติกรรมลดโรคเบาหวาน ภูวดลโมเดล ของโรงเรียนเบาหวานบางระกำเป็นต้นแบบ มาประยุกต์</w:t>
      </w:r>
      <w:r w:rsidR="005F41BF" w:rsidRPr="009E4C6A">
        <w:rPr>
          <w:rFonts w:ascii="TH SarabunIT๙" w:hAnsi="TH SarabunIT๙" w:cs="TH SarabunIT๙"/>
          <w:sz w:val="32"/>
          <w:szCs w:val="32"/>
          <w:cs/>
        </w:rPr>
        <w:t>ให้เข้ากับวิถีชีวิตและบริบทของผู้ป่วย</w:t>
      </w:r>
      <w:r w:rsidR="00AF2273" w:rsidRPr="009E4C6A">
        <w:rPr>
          <w:rFonts w:ascii="TH SarabunIT๙" w:hAnsi="TH SarabunIT๙" w:cs="TH SarabunIT๙"/>
          <w:sz w:val="32"/>
          <w:szCs w:val="32"/>
          <w:cs/>
        </w:rPr>
        <w:t xml:space="preserve"> และมีระบบ </w:t>
      </w:r>
      <w:r w:rsidR="00AF2273" w:rsidRPr="009E4C6A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AF2273" w:rsidRPr="009E4C6A">
        <w:rPr>
          <w:rFonts w:ascii="TH SarabunIT๙" w:hAnsi="TH SarabunIT๙" w:cs="TH SarabunIT๙"/>
          <w:sz w:val="32"/>
          <w:szCs w:val="32"/>
          <w:cs/>
        </w:rPr>
        <w:t>มาช่วยเพื่อให้เกิดความสะดวกมากขึ้น</w:t>
      </w:r>
      <w:r w:rsidR="005F41BF" w:rsidRPr="009E4C6A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จึงได้จัดทำโครงการปรับเปลี่ยนพฤติกรรมผู้ป่วยเบาหวานชนิดที่</w:t>
      </w:r>
      <w:r w:rsidR="00326B0C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1BF" w:rsidRPr="009E4C6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326B0C" w:rsidRPr="009E4C6A">
        <w:rPr>
          <w:rFonts w:ascii="TH SarabunIT๙" w:hAnsi="TH SarabunIT๙" w:cs="TH SarabunIT๙"/>
          <w:sz w:val="32"/>
          <w:szCs w:val="32"/>
          <w:cs/>
        </w:rPr>
        <w:t>ปีงบประมาณ 2564</w:t>
      </w:r>
      <w:r w:rsidR="00326B0C"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="00326B0C" w:rsidRPr="009E4C6A">
        <w:rPr>
          <w:rFonts w:ascii="TH SarabunIT๙" w:hAnsi="TH SarabunIT๙" w:cs="TH SarabunIT๙"/>
          <w:sz w:val="32"/>
          <w:szCs w:val="32"/>
          <w:cs/>
        </w:rPr>
        <w:t>เสนอกองทุนหลักประกันสุขภาพเทศบาล</w:t>
      </w:r>
      <w:r w:rsidR="00D16A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A41F15" w:rsidRPr="009E4C6A" w:rsidRDefault="00A41F15" w:rsidP="00E64C37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A41F15" w:rsidRPr="009E4C6A" w:rsidRDefault="00A41F15" w:rsidP="00A41F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BE007D" w:rsidRPr="009E4C6A" w:rsidRDefault="00A41F15" w:rsidP="00BE007D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E007D" w:rsidRPr="009E4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007D" w:rsidRPr="009E4C6A">
        <w:rPr>
          <w:rFonts w:ascii="TH SarabunIT๙" w:hAnsi="TH SarabunIT๙" w:cs="TH SarabunIT๙"/>
          <w:sz w:val="32"/>
          <w:szCs w:val="32"/>
          <w:cs/>
        </w:rPr>
        <w:t>1. เพื่อ</w:t>
      </w:r>
      <w:r w:rsidR="003B55CE">
        <w:rPr>
          <w:rFonts w:ascii="TH SarabunIT๙" w:hAnsi="TH SarabunIT๙" w:cs="TH SarabunIT๙" w:hint="cs"/>
          <w:sz w:val="32"/>
          <w:szCs w:val="32"/>
          <w:cs/>
        </w:rPr>
        <w:t>ให้ผู้ป่วยได้รับการ</w:t>
      </w:r>
      <w:r w:rsidR="003B55CE" w:rsidRPr="003B55CE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="005278E2" w:rsidRPr="009E4C6A">
        <w:rPr>
          <w:rFonts w:ascii="TH SarabunIT๙" w:hAnsi="TH SarabunIT๙" w:cs="TH SarabunIT๙"/>
          <w:sz w:val="32"/>
          <w:szCs w:val="32"/>
          <w:cs/>
        </w:rPr>
        <w:t>โดยการ</w:t>
      </w:r>
      <w:r w:rsidR="00BE007D" w:rsidRPr="009E4C6A">
        <w:rPr>
          <w:rFonts w:ascii="TH SarabunIT๙" w:hAnsi="TH SarabunIT๙" w:cs="TH SarabunIT๙"/>
          <w:sz w:val="32"/>
          <w:szCs w:val="32"/>
          <w:cs/>
        </w:rPr>
        <w:t>ปรับเปลี่ยนปรับพฤติกรรม</w:t>
      </w:r>
      <w:r w:rsidR="00FA350C" w:rsidRPr="009E4C6A">
        <w:rPr>
          <w:rFonts w:ascii="TH SarabunIT๙" w:hAnsi="TH SarabunIT๙" w:cs="TH SarabunIT๙"/>
          <w:sz w:val="32"/>
          <w:szCs w:val="32"/>
          <w:cs/>
        </w:rPr>
        <w:t>และโภชนาการ</w:t>
      </w:r>
      <w:r w:rsidR="00BE007D" w:rsidRPr="009E4C6A">
        <w:rPr>
          <w:rFonts w:ascii="TH SarabunIT๙" w:hAnsi="TH SarabunIT๙" w:cs="TH SarabunIT๙"/>
          <w:sz w:val="32"/>
          <w:szCs w:val="32"/>
          <w:cs/>
        </w:rPr>
        <w:t>ลดโรคเบาหวานตามวิถีชีวิตในกลุ่มป่วย</w:t>
      </w:r>
      <w:r w:rsidR="005278E2" w:rsidRPr="009E4C6A">
        <w:rPr>
          <w:rFonts w:ascii="TH SarabunIT๙" w:hAnsi="TH SarabunIT๙" w:cs="TH SarabunIT๙"/>
          <w:sz w:val="32"/>
          <w:szCs w:val="32"/>
          <w:cs/>
        </w:rPr>
        <w:t>แต่ละบุคคล</w:t>
      </w:r>
    </w:p>
    <w:p w:rsidR="005278E2" w:rsidRPr="009E4C6A" w:rsidRDefault="005278E2" w:rsidP="00BE007D">
      <w:pPr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  <w:t>2. เพื่อเปรียบเทียบการเปลี่ยนแปลงระดับน้ำตาลของผู้ป่วยเบาหวาน ก่อนและหลังการเข้าร่วมกิจกรรมตามโปรแกรม</w:t>
      </w:r>
    </w:p>
    <w:p w:rsidR="00ED03DD" w:rsidRPr="009E4C6A" w:rsidRDefault="00ED03DD" w:rsidP="00ED03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53D21" w:rsidRPr="009E4C6A" w:rsidRDefault="00C53D21" w:rsidP="00ED03DD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>1.ระยะก่อนการดำเนินการ</w:t>
      </w:r>
    </w:p>
    <w:p w:rsidR="00C53D21" w:rsidRPr="009E4C6A" w:rsidRDefault="00C53D21" w:rsidP="00ED03DD">
      <w:pPr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>1.1 ประชุมชี้แจงทีมสหวิชาชีพ แพทย์ โภชนาการ</w:t>
      </w:r>
      <w:r w:rsidR="00F9313C" w:rsidRPr="009E4C6A">
        <w:rPr>
          <w:rFonts w:ascii="TH SarabunIT๙" w:hAnsi="TH SarabunIT๙" w:cs="TH SarabunIT๙"/>
          <w:sz w:val="32"/>
          <w:szCs w:val="32"/>
          <w:cs/>
        </w:rPr>
        <w:t xml:space="preserve"> เภสัชกร และผู้เกี่ยวข้อง เพื่อทราบถึงปัญหา อุบัติการณ์ และความรุนแรงของโรค รวมถึงผลการดำเนินงานในปีที่ผ่านมา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03DD" w:rsidRPr="009E4C6A" w:rsidRDefault="00ED03DD" w:rsidP="00B135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="00F9313C" w:rsidRPr="009E4C6A">
        <w:rPr>
          <w:rFonts w:ascii="TH SarabunIT๙" w:hAnsi="TH SarabunIT๙" w:cs="TH SarabunIT๙"/>
          <w:sz w:val="32"/>
          <w:szCs w:val="32"/>
          <w:cs/>
        </w:rPr>
        <w:tab/>
        <w:t>1.2 วางแผนการดำเนินงาน เกณฑ์และคุณสมบัติ ในการรับผู้ป่วยเบาหวานเข้าร่วมโครงการ</w:t>
      </w:r>
    </w:p>
    <w:p w:rsidR="00F9313C" w:rsidRPr="009E4C6A" w:rsidRDefault="00F9313C" w:rsidP="00B135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>1.3 ทุกภาคส่วนร่วมกันหาแนวทาง ร่วมกันจัดโปรแกรมปรับเปลี่ยนพฤติกรรมและโภชนาการ เพื่อให้สอดคล้องกับปัญหาที่แท้จริงของผู้ป่วย ตามแนวทางของภูวดลโมเดล</w:t>
      </w:r>
      <w:r w:rsidR="00FC737C" w:rsidRPr="009E4C6A">
        <w:rPr>
          <w:rFonts w:ascii="TH SarabunIT๙" w:hAnsi="TH SarabunIT๙" w:cs="TH SarabunIT๙"/>
          <w:sz w:val="32"/>
          <w:szCs w:val="32"/>
          <w:cs/>
        </w:rPr>
        <w:t>และบริบทของชุมชนเมือง</w:t>
      </w:r>
    </w:p>
    <w:p w:rsidR="00ED03DD" w:rsidRPr="009E4C6A" w:rsidRDefault="00F9313C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D03DD" w:rsidRPr="009E4C6A">
        <w:rPr>
          <w:rFonts w:ascii="TH SarabunIT๙" w:hAnsi="TH SarabunIT๙" w:cs="TH SarabunIT๙"/>
          <w:sz w:val="32"/>
          <w:szCs w:val="32"/>
          <w:cs/>
        </w:rPr>
        <w:t>2.</w:t>
      </w:r>
      <w:r w:rsidRPr="009E4C6A">
        <w:rPr>
          <w:rFonts w:ascii="TH SarabunIT๙" w:hAnsi="TH SarabunIT๙" w:cs="TH SarabunIT๙"/>
          <w:sz w:val="32"/>
          <w:szCs w:val="32"/>
          <w:cs/>
        </w:rPr>
        <w:t>ขั้นเตรียมการ</w:t>
      </w:r>
    </w:p>
    <w:p w:rsidR="007D4C39" w:rsidRPr="009E4C6A" w:rsidRDefault="00F9313C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tab/>
        <w:t>2.1</w:t>
      </w:r>
      <w:r w:rsidR="007D4C39"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="007D4C39" w:rsidRPr="009E4C6A">
        <w:rPr>
          <w:rFonts w:ascii="TH SarabunIT๙" w:hAnsi="TH SarabunIT๙" w:cs="TH SarabunIT๙"/>
          <w:sz w:val="32"/>
          <w:szCs w:val="32"/>
          <w:cs/>
        </w:rPr>
        <w:t>เขียนแผนงานโครงการเพื่อนำเสนอขอ</w:t>
      </w:r>
      <w:r w:rsidR="00BA4990" w:rsidRPr="009E4C6A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7D4C39" w:rsidRPr="009E4C6A">
        <w:rPr>
          <w:rFonts w:ascii="TH SarabunIT๙" w:hAnsi="TH SarabunIT๙" w:cs="TH SarabunIT๙"/>
          <w:sz w:val="32"/>
          <w:szCs w:val="32"/>
          <w:cs/>
        </w:rPr>
        <w:t>งบประมาณกองทุนหลักประกันสุขภาพ</w:t>
      </w:r>
      <w:r w:rsidRPr="009E4C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313C" w:rsidRPr="009E4C6A" w:rsidRDefault="007D4C39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="00F9313C" w:rsidRPr="009E4C6A">
        <w:rPr>
          <w:rFonts w:ascii="TH SarabunIT๙" w:hAnsi="TH SarabunIT๙" w:cs="TH SarabunIT๙"/>
          <w:sz w:val="32"/>
          <w:szCs w:val="32"/>
          <w:cs/>
        </w:rPr>
        <w:t>รับสมัครและคัดเลือกผู้ป่วยเบาหวานที่จ</w:t>
      </w:r>
      <w:r w:rsidRPr="009E4C6A">
        <w:rPr>
          <w:rFonts w:ascii="TH SarabunIT๙" w:hAnsi="TH SarabunIT๙" w:cs="TH SarabunIT๙"/>
          <w:sz w:val="32"/>
          <w:szCs w:val="32"/>
          <w:cs/>
        </w:rPr>
        <w:t>ะเข้าร่วมโครงการ จำนวน 20 คน</w:t>
      </w:r>
      <w:r w:rsidR="00F9313C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627A" w:rsidRPr="009E4C6A">
        <w:rPr>
          <w:rFonts w:ascii="TH SarabunIT๙" w:hAnsi="TH SarabunIT๙" w:cs="TH SarabunIT๙"/>
          <w:sz w:val="32"/>
          <w:szCs w:val="32"/>
          <w:cs/>
        </w:rPr>
        <w:t>ตามความสมัครใจ และยินดีเข้าร่วมโครงการ</w:t>
      </w:r>
    </w:p>
    <w:p w:rsidR="00BA4990" w:rsidRPr="009E4C6A" w:rsidRDefault="00BA4990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9E4C6A">
        <w:rPr>
          <w:rFonts w:ascii="TH SarabunIT๙" w:hAnsi="TH SarabunIT๙" w:cs="TH SarabunIT๙"/>
          <w:sz w:val="32"/>
          <w:szCs w:val="32"/>
          <w:cs/>
        </w:rPr>
        <w:t>จัดทำป้ายไวนิลประชาสัมพันธ์โครงการ</w:t>
      </w:r>
    </w:p>
    <w:p w:rsidR="0081627A" w:rsidRPr="009E4C6A" w:rsidRDefault="0081627A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="00BA4990" w:rsidRPr="009E4C6A">
        <w:rPr>
          <w:rFonts w:ascii="TH SarabunIT๙" w:hAnsi="TH SarabunIT๙" w:cs="TH SarabunIT๙"/>
          <w:sz w:val="32"/>
          <w:szCs w:val="32"/>
          <w:cs/>
        </w:rPr>
        <w:t>2.4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จัดทำคู่มือบันทึกสุขภาพ เอกสารความรู</w:t>
      </w:r>
      <w:r w:rsidR="00100EF9" w:rsidRPr="009E4C6A">
        <w:rPr>
          <w:rFonts w:ascii="TH SarabunIT๙" w:hAnsi="TH SarabunIT๙" w:cs="TH SarabunIT๙"/>
          <w:sz w:val="32"/>
          <w:szCs w:val="32"/>
          <w:cs/>
        </w:rPr>
        <w:t>้ และ บันทึกข้อตกลงในการเข้าร่วมโครงการ</w:t>
      </w:r>
    </w:p>
    <w:p w:rsidR="007D4C39" w:rsidRPr="009E4C6A" w:rsidRDefault="00BA4990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>2.5</w:t>
      </w:r>
      <w:r w:rsidR="007D4C39" w:rsidRPr="009E4C6A">
        <w:rPr>
          <w:rFonts w:ascii="TH SarabunIT๙" w:hAnsi="TH SarabunIT๙" w:cs="TH SarabunIT๙"/>
          <w:sz w:val="32"/>
          <w:szCs w:val="32"/>
          <w:cs/>
        </w:rPr>
        <w:t xml:space="preserve"> จัดเตรียมอุปกรณ์สำหรับการตรวจระดับ</w:t>
      </w:r>
      <w:r w:rsidR="0081627A" w:rsidRPr="009E4C6A">
        <w:rPr>
          <w:rFonts w:ascii="TH SarabunIT๙" w:hAnsi="TH SarabunIT๙" w:cs="TH SarabunIT๙"/>
          <w:sz w:val="32"/>
          <w:szCs w:val="32"/>
          <w:cs/>
        </w:rPr>
        <w:t>น้ำตาลในเลือดสำหรับผู้ป่วยเบาหวาน</w:t>
      </w:r>
    </w:p>
    <w:p w:rsidR="00100EF9" w:rsidRPr="009E4C6A" w:rsidRDefault="00100EF9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  <w:t>3. ขั้นดำเนินการ</w:t>
      </w:r>
    </w:p>
    <w:p w:rsidR="00100EF9" w:rsidRPr="009E4C6A" w:rsidRDefault="00100EF9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>3.1 จัดประชุมชี้แจงรายละเอียดของโครงการปรับเปลี่ยนพฤติกรรมและโภชนาการ ให้กับผู้ป่วยเบาหวานที่เข้าร่วมโครงการ พร้อมทั้งทำบันทึกข้อตกลง</w:t>
      </w:r>
      <w:r w:rsidR="00CC751F" w:rsidRPr="009E4C6A">
        <w:rPr>
          <w:rFonts w:ascii="TH SarabunIT๙" w:hAnsi="TH SarabunIT๙" w:cs="TH SarabunIT๙"/>
          <w:sz w:val="32"/>
          <w:szCs w:val="32"/>
          <w:cs/>
        </w:rPr>
        <w:t>ก่อนเข้าร่วมโครงการ</w:t>
      </w:r>
      <w:r w:rsidR="00CD0138" w:rsidRPr="009E4C6A">
        <w:rPr>
          <w:rFonts w:ascii="TH SarabunIT๙" w:hAnsi="TH SarabunIT๙" w:cs="TH SarabunIT๙"/>
          <w:sz w:val="32"/>
          <w:szCs w:val="32"/>
          <w:cs/>
        </w:rPr>
        <w:t xml:space="preserve">และจัดทำระบบ </w:t>
      </w:r>
      <w:r w:rsidR="00CD0138" w:rsidRPr="009E4C6A">
        <w:rPr>
          <w:rFonts w:ascii="TH SarabunIT๙" w:hAnsi="TH SarabunIT๙" w:cs="TH SarabunIT๙"/>
          <w:sz w:val="32"/>
          <w:szCs w:val="32"/>
        </w:rPr>
        <w:t xml:space="preserve">Line </w:t>
      </w:r>
      <w:r w:rsidR="00CD0138" w:rsidRPr="009E4C6A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CD0138" w:rsidRPr="009E4C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4990" w:rsidRPr="009E4C6A" w:rsidRDefault="00BA4990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>3.2 จัดอบรมให้ความรู้กับผู้ป่วย</w:t>
      </w:r>
      <w:r w:rsidR="000A0C37" w:rsidRPr="009E4C6A">
        <w:rPr>
          <w:rFonts w:ascii="TH SarabunIT๙" w:hAnsi="TH SarabunIT๙" w:cs="TH SarabunIT๙"/>
          <w:sz w:val="32"/>
          <w:szCs w:val="32"/>
          <w:cs/>
        </w:rPr>
        <w:t>เบาหวานก่อน</w:t>
      </w:r>
      <w:r w:rsidRPr="009E4C6A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</w:p>
    <w:p w:rsidR="000A0C37" w:rsidRPr="009E4C6A" w:rsidRDefault="000A0C37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>3.3 สอนและฝึกทักษะการเจาะน้ำตาลด้วยตนเอง พร้อมทั้งบันทึกผล</w:t>
      </w:r>
    </w:p>
    <w:p w:rsidR="000A0C37" w:rsidRPr="009E4C6A" w:rsidRDefault="000A0C37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3.4 ดำเนินการตรวจระดับ </w:t>
      </w:r>
      <w:r w:rsidR="00EF0A68" w:rsidRPr="009E4C6A">
        <w:rPr>
          <w:rFonts w:ascii="TH SarabunIT๙" w:hAnsi="TH SarabunIT๙" w:cs="TH SarabunIT๙"/>
          <w:sz w:val="32"/>
          <w:szCs w:val="32"/>
        </w:rPr>
        <w:t>HbA</w:t>
      </w:r>
      <w:r w:rsidRPr="009E4C6A">
        <w:rPr>
          <w:rFonts w:ascii="TH SarabunIT๙" w:hAnsi="TH SarabunIT๙" w:cs="TH SarabunIT๙"/>
          <w:sz w:val="32"/>
          <w:szCs w:val="32"/>
        </w:rPr>
        <w:t xml:space="preserve">1C </w:t>
      </w:r>
      <w:r w:rsidR="00EF0A68" w:rsidRPr="009E4C6A">
        <w:rPr>
          <w:rFonts w:ascii="TH SarabunIT๙" w:hAnsi="TH SarabunIT๙" w:cs="TH SarabunIT๙"/>
          <w:sz w:val="32"/>
          <w:szCs w:val="32"/>
          <w:cs/>
        </w:rPr>
        <w:t>จำนวน 2 ครั้ง ในเดือนที่ 1 และเดือนที่ 6</w:t>
      </w:r>
    </w:p>
    <w:p w:rsidR="00CD0138" w:rsidRPr="009E4C6A" w:rsidRDefault="00CD0138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tab/>
        <w:t xml:space="preserve">3.5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ติดตามการรับประทานอาหาร และ ผลการเจาะระดับน้ำตาล ผ่านระบบ </w:t>
      </w:r>
      <w:r w:rsidRPr="009E4C6A">
        <w:rPr>
          <w:rFonts w:ascii="TH SarabunIT๙" w:hAnsi="TH SarabunIT๙" w:cs="TH SarabunIT๙"/>
          <w:sz w:val="32"/>
          <w:szCs w:val="32"/>
        </w:rPr>
        <w:t xml:space="preserve">Online </w:t>
      </w:r>
    </w:p>
    <w:p w:rsidR="00EF0A68" w:rsidRPr="009E4C6A" w:rsidRDefault="00CD0138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>3.6</w:t>
      </w:r>
      <w:r w:rsidR="00EF0A68" w:rsidRPr="009E4C6A">
        <w:rPr>
          <w:rFonts w:ascii="TH SarabunIT๙" w:hAnsi="TH SarabunIT๙" w:cs="TH SarabunIT๙"/>
          <w:sz w:val="32"/>
          <w:szCs w:val="32"/>
          <w:cs/>
        </w:rPr>
        <w:t xml:space="preserve"> จัดประชุมติดตามความก้าวหน้า พร้อมทั้งแลกเปลี่ยนเรียนรู้ร่วมกันของกลุ่ม</w:t>
      </w:r>
    </w:p>
    <w:p w:rsidR="00EF0A68" w:rsidRPr="009E4C6A" w:rsidRDefault="00CD0138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>3.7</w:t>
      </w:r>
      <w:r w:rsidR="005A3E8C" w:rsidRPr="009E4C6A">
        <w:rPr>
          <w:rFonts w:ascii="TH SarabunIT๙" w:hAnsi="TH SarabunIT๙" w:cs="TH SarabunIT๙"/>
          <w:sz w:val="32"/>
          <w:szCs w:val="32"/>
          <w:cs/>
        </w:rPr>
        <w:t xml:space="preserve"> สรุปผล</w:t>
      </w:r>
      <w:r w:rsidR="00EF0A68" w:rsidRPr="009E4C6A">
        <w:rPr>
          <w:rFonts w:ascii="TH SarabunIT๙" w:hAnsi="TH SarabunIT๙" w:cs="TH SarabunIT๙"/>
          <w:sz w:val="32"/>
          <w:szCs w:val="32"/>
          <w:cs/>
        </w:rPr>
        <w:t>การปร</w:t>
      </w:r>
      <w:r w:rsidR="00397D95" w:rsidRPr="009E4C6A">
        <w:rPr>
          <w:rFonts w:ascii="TH SarabunIT๙" w:hAnsi="TH SarabunIT๙" w:cs="TH SarabunIT๙"/>
          <w:sz w:val="32"/>
          <w:szCs w:val="32"/>
          <w:cs/>
        </w:rPr>
        <w:t>ับเปลี่ยนพฤติกรรมและผลลัพธ์ทางคลินิก</w:t>
      </w:r>
    </w:p>
    <w:p w:rsidR="009E4C6A" w:rsidRPr="00D20486" w:rsidRDefault="005A3E8C" w:rsidP="00D20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="00CD0138" w:rsidRPr="009E4C6A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9E4C6A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CD0138" w:rsidRPr="009E4C6A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การดำเนินงานตามแผนงานและโครงการ </w:t>
      </w:r>
      <w:r w:rsidRPr="009E4C6A">
        <w:rPr>
          <w:rFonts w:ascii="TH SarabunIT๙" w:hAnsi="TH SarabunIT๙" w:cs="TH SarabunIT๙"/>
          <w:sz w:val="32"/>
          <w:szCs w:val="32"/>
          <w:cs/>
        </w:rPr>
        <w:t>ส่งกองทุนหลักประกันสุขภาพ</w:t>
      </w:r>
      <w:r w:rsidR="00824B00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ED03DD" w:rsidRPr="009E4C6A" w:rsidRDefault="00ED03DD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2E47FC" w:rsidRPr="009E4C6A" w:rsidRDefault="005278E2" w:rsidP="00ED03DD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กลุ่มผู้ป่วยเบาหวานชนิดที่</w:t>
      </w:r>
      <w:r w:rsidR="00806C1C">
        <w:rPr>
          <w:rFonts w:ascii="TH SarabunIT๙" w:hAnsi="TH SarabunIT๙" w:cs="TH SarabunIT๙"/>
          <w:sz w:val="32"/>
          <w:szCs w:val="32"/>
          <w:cs/>
        </w:rPr>
        <w:t xml:space="preserve"> 2 ที่ไม่มีภาวะแทรกซ้อน จำนวน </w:t>
      </w:r>
      <w:r w:rsidR="00806C1C">
        <w:rPr>
          <w:rFonts w:ascii="TH SarabunIT๙" w:hAnsi="TH SarabunIT๙" w:cs="TH SarabunIT๙" w:hint="cs"/>
          <w:sz w:val="32"/>
          <w:szCs w:val="32"/>
          <w:cs/>
        </w:rPr>
        <w:t>.........ง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D03DD" w:rsidRPr="009E4C6A" w:rsidRDefault="00ED03DD" w:rsidP="00ED03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F7B9C" w:rsidRPr="009E4C6A" w:rsidRDefault="00ED03DD" w:rsidP="009E4C6A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="00806C1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3449D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87531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69D9" w:rsidRPr="009E4C6A">
        <w:rPr>
          <w:rFonts w:ascii="TH SarabunIT๙" w:hAnsi="TH SarabunIT๙" w:cs="TH SarabunIT๙"/>
          <w:sz w:val="32"/>
          <w:szCs w:val="32"/>
          <w:cs/>
        </w:rPr>
        <w:t>2564</w:t>
      </w:r>
    </w:p>
    <w:p w:rsidR="00ED03DD" w:rsidRPr="009E4C6A" w:rsidRDefault="00ED03DD" w:rsidP="002E47FC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397D95" w:rsidRPr="009E4C6A" w:rsidRDefault="00ED03DD" w:rsidP="00955F07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="00806C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ED03DD" w:rsidRPr="009E4C6A" w:rsidRDefault="00ED03DD" w:rsidP="00ED03DD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ED03DD" w:rsidRPr="009E4C6A" w:rsidRDefault="00ED03DD" w:rsidP="00955F07">
      <w:pPr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</w:t>
      </w:r>
      <w:r w:rsidR="00373B4F" w:rsidRPr="009E4C6A">
        <w:rPr>
          <w:rFonts w:ascii="TH SarabunIT๙" w:hAnsi="TH SarabunIT๙" w:cs="TH SarabunIT๙"/>
          <w:sz w:val="32"/>
          <w:szCs w:val="32"/>
          <w:cs/>
        </w:rPr>
        <w:t xml:space="preserve">กประกันสุขภาพเทศบาลเมืองบ้านสวน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73B4F" w:rsidRPr="009E4C6A">
        <w:rPr>
          <w:rFonts w:ascii="TH SarabunIT๙" w:hAnsi="TH SarabunIT๙" w:cs="TH SarabunIT๙"/>
          <w:sz w:val="32"/>
          <w:szCs w:val="32"/>
          <w:cs/>
        </w:rPr>
        <w:t>117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>,</w:t>
      </w:r>
      <w:r w:rsidR="00373B4F" w:rsidRPr="009E4C6A">
        <w:rPr>
          <w:rFonts w:ascii="TH SarabunIT๙" w:hAnsi="TH SarabunIT๙" w:cs="TH SarabunIT๙"/>
          <w:sz w:val="32"/>
          <w:szCs w:val="32"/>
          <w:cs/>
        </w:rPr>
        <w:t>200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373B4F" w:rsidRPr="009E4C6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9E4C6A">
        <w:rPr>
          <w:rFonts w:ascii="TH SarabunIT๙" w:hAnsi="TH SarabunIT๙" w:cs="TH SarabunIT๙"/>
          <w:sz w:val="32"/>
          <w:szCs w:val="32"/>
          <w:cs/>
        </w:rPr>
        <w:t>รายละเอียด  ดังนี้</w:t>
      </w:r>
    </w:p>
    <w:p w:rsidR="00C96FFB" w:rsidRPr="009E4C6A" w:rsidRDefault="00397D95" w:rsidP="00C96FFB">
      <w:pPr>
        <w:tabs>
          <w:tab w:val="left" w:pos="540"/>
        </w:tabs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ED03DD" w:rsidRPr="009E4C6A">
        <w:rPr>
          <w:rFonts w:ascii="TH SarabunIT๙" w:hAnsi="TH SarabunIT๙" w:cs="TH SarabunIT๙"/>
          <w:sz w:val="32"/>
          <w:szCs w:val="32"/>
          <w:cs/>
        </w:rPr>
        <w:t>การอบรมเชิงปฏิบัติการตาม</w:t>
      </w:r>
      <w:r w:rsidR="00C96FFB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โครงการปรับเปลี่ยนพฤติกรรมผู้ป่วยเบาหวานชนิดที่</w:t>
      </w:r>
      <w:r w:rsidR="00806C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96FFB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 ให้กับกลุ่มผู้ป่วยโรคเบาหวาน ที่เข้าร่วมโครงการ จำนวน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……..</w:t>
      </w:r>
      <w:r w:rsidR="00C96FFB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  <w:r w:rsidRPr="009E4C6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97D95" w:rsidRPr="009E4C6A" w:rsidRDefault="00397D95" w:rsidP="00C96FFB">
      <w:pPr>
        <w:tabs>
          <w:tab w:val="left" w:pos="540"/>
        </w:tabs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E4C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ค่าประชุมชี้แจงในการปรับเปลี่ยนพฤติกรรม </w:t>
      </w:r>
      <w:r w:rsidR="00717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6C1C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……..</w:t>
      </w:r>
      <w:r w:rsidR="00806C1C" w:rsidRPr="009E4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</w:p>
    <w:p w:rsidR="000124BA" w:rsidRPr="009E4C6A" w:rsidRDefault="00C96FFB" w:rsidP="00955F07">
      <w:pPr>
        <w:ind w:left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1.</w:t>
      </w:r>
      <w:r w:rsidR="00397D95" w:rsidRPr="009E4C6A">
        <w:rPr>
          <w:rFonts w:ascii="TH SarabunIT๙" w:hAnsi="TH SarabunIT๙" w:cs="TH SarabunIT๙"/>
          <w:sz w:val="32"/>
          <w:szCs w:val="32"/>
          <w:cs/>
        </w:rPr>
        <w:t>1</w:t>
      </w:r>
      <w:r w:rsidR="00260B31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7531" w:rsidRPr="009E4C6A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806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>25 บาท จำนวน 2 มื้อ /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>คน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73B4F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>เป็นเงิน  1</w:t>
      </w:r>
      <w:r w:rsidR="00955F07" w:rsidRPr="009E4C6A">
        <w:rPr>
          <w:rFonts w:ascii="TH SarabunIT๙" w:hAnsi="TH SarabunIT๙" w:cs="TH SarabunIT๙"/>
          <w:sz w:val="32"/>
          <w:szCs w:val="32"/>
        </w:rPr>
        <w:t>,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4E2344" w:rsidRPr="009E4C6A" w:rsidRDefault="00397D95" w:rsidP="00397D95">
      <w:pPr>
        <w:ind w:left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>1.</w:t>
      </w:r>
      <w:r w:rsidR="004E2344" w:rsidRPr="009E4C6A">
        <w:rPr>
          <w:rFonts w:ascii="TH SarabunIT๙" w:hAnsi="TH SarabunIT๙" w:cs="TH SarabunIT๙"/>
          <w:sz w:val="32"/>
          <w:szCs w:val="32"/>
        </w:rPr>
        <w:t>2</w:t>
      </w:r>
      <w:r w:rsidR="00B756D3" w:rsidRPr="009E4C6A">
        <w:rPr>
          <w:rFonts w:ascii="TH SarabunIT๙" w:hAnsi="TH SarabunIT๙" w:cs="TH SarabunIT๙"/>
          <w:sz w:val="32"/>
          <w:szCs w:val="32"/>
        </w:rPr>
        <w:t>.</w:t>
      </w:r>
      <w:r w:rsidR="00260B31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344" w:rsidRPr="009E4C6A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100 บาท จำนวน 1 มื้อ /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4E2344" w:rsidRPr="009E4C6A">
        <w:rPr>
          <w:rFonts w:ascii="TH SarabunIT๙" w:hAnsi="TH SarabunIT๙" w:cs="TH SarabunIT๙"/>
          <w:sz w:val="32"/>
          <w:szCs w:val="32"/>
          <w:cs/>
        </w:rPr>
        <w:t>คน</w:t>
      </w:r>
      <w:r w:rsidR="00260B31" w:rsidRPr="009E4C6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4C2692" w:rsidRPr="009E4C6A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53391" w:rsidRPr="009E4C6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C96FFB" w:rsidRPr="009E4C6A">
        <w:rPr>
          <w:rFonts w:ascii="TH SarabunIT๙" w:hAnsi="TH SarabunIT๙" w:cs="TH SarabunIT๙"/>
          <w:sz w:val="32"/>
          <w:szCs w:val="32"/>
          <w:cs/>
        </w:rPr>
        <w:t>2</w:t>
      </w:r>
      <w:r w:rsidR="004E2344" w:rsidRPr="009E4C6A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4E2344" w:rsidRPr="009E4C6A" w:rsidRDefault="00260B31" w:rsidP="00A875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>3</w:t>
      </w:r>
      <w:r w:rsidR="00B756D3" w:rsidRPr="009E4C6A">
        <w:rPr>
          <w:rFonts w:ascii="TH SarabunIT๙" w:hAnsi="TH SarabunIT๙" w:cs="TH SarabunIT๙"/>
          <w:sz w:val="32"/>
          <w:szCs w:val="32"/>
        </w:rPr>
        <w:t>.</w:t>
      </w:r>
      <w:r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="002112DF" w:rsidRPr="009E4C6A">
        <w:rPr>
          <w:rFonts w:ascii="TH SarabunIT๙" w:hAnsi="TH SarabunIT๙" w:cs="TH SarabunIT๙"/>
          <w:sz w:val="32"/>
          <w:szCs w:val="32"/>
          <w:cs/>
        </w:rPr>
        <w:t xml:space="preserve">ค่าสมนาคุณวิทยากรบรรยายจำนวน </w:t>
      </w:r>
      <w:r w:rsidR="00C96FFB" w:rsidRPr="009E4C6A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4E2344" w:rsidRPr="009E4C6A">
        <w:rPr>
          <w:rFonts w:ascii="TH SarabunIT๙" w:hAnsi="TH SarabunIT๙" w:cs="TH SarabunIT๙"/>
          <w:sz w:val="32"/>
          <w:szCs w:val="32"/>
          <w:cs/>
        </w:rPr>
        <w:t>ชั่วโมง ชั่วโมงละ 600 บาท</w:t>
      </w:r>
      <w:r w:rsidR="00427A65" w:rsidRPr="009E4C6A">
        <w:rPr>
          <w:rFonts w:ascii="TH SarabunIT๙" w:hAnsi="TH SarabunIT๙" w:cs="TH SarabunIT๙"/>
          <w:sz w:val="32"/>
          <w:szCs w:val="32"/>
        </w:rPr>
        <w:t xml:space="preserve">  </w:t>
      </w:r>
      <w:r w:rsidR="000671EA" w:rsidRPr="009E4C6A">
        <w:rPr>
          <w:rFonts w:ascii="TH SarabunIT๙" w:hAnsi="TH SarabunIT๙" w:cs="TH SarabunIT๙"/>
          <w:sz w:val="32"/>
          <w:szCs w:val="32"/>
        </w:rPr>
        <w:t xml:space="preserve">  </w:t>
      </w:r>
      <w:r w:rsidR="00427A65"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="00353391" w:rsidRPr="009E4C6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C96FFB" w:rsidRPr="009E4C6A">
        <w:rPr>
          <w:rFonts w:ascii="TH SarabunIT๙" w:hAnsi="TH SarabunIT๙" w:cs="TH SarabunIT๙"/>
          <w:sz w:val="32"/>
          <w:szCs w:val="32"/>
          <w:cs/>
        </w:rPr>
        <w:t>3</w:t>
      </w:r>
      <w:r w:rsidR="002112DF" w:rsidRPr="009E4C6A">
        <w:rPr>
          <w:rFonts w:ascii="TH SarabunIT๙" w:hAnsi="TH SarabunIT๙" w:cs="TH SarabunIT๙"/>
          <w:sz w:val="32"/>
          <w:szCs w:val="32"/>
          <w:cs/>
        </w:rPr>
        <w:t>,</w:t>
      </w:r>
      <w:r w:rsidR="00C96FFB" w:rsidRPr="009E4C6A">
        <w:rPr>
          <w:rFonts w:ascii="TH SarabunIT๙" w:hAnsi="TH SarabunIT๙" w:cs="TH SarabunIT๙"/>
          <w:sz w:val="32"/>
          <w:szCs w:val="32"/>
          <w:cs/>
        </w:rPr>
        <w:t>6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="004E2344" w:rsidRPr="009E4C6A">
        <w:rPr>
          <w:rFonts w:ascii="TH SarabunIT๙" w:hAnsi="TH SarabunIT๙" w:cs="TH SarabunIT๙"/>
          <w:sz w:val="32"/>
          <w:szCs w:val="32"/>
          <w:cs/>
        </w:rPr>
        <w:t>บาท</w:t>
      </w:r>
      <w:r w:rsidR="004E2344" w:rsidRPr="009E4C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11C" w:rsidRPr="009E4C6A" w:rsidRDefault="00C96FFB" w:rsidP="00260B31">
      <w:pPr>
        <w:ind w:left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4</w:t>
      </w:r>
      <w:r w:rsidR="00B756D3" w:rsidRPr="009E4C6A">
        <w:rPr>
          <w:rFonts w:ascii="TH SarabunIT๙" w:hAnsi="TH SarabunIT๙" w:cs="TH SarabunIT๙"/>
          <w:sz w:val="32"/>
          <w:szCs w:val="32"/>
          <w:cs/>
        </w:rPr>
        <w:t>.</w:t>
      </w:r>
      <w:r w:rsidR="00260B31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111C" w:rsidRPr="009E4C6A">
        <w:rPr>
          <w:rFonts w:ascii="TH SarabunIT๙" w:hAnsi="TH SarabunIT๙" w:cs="TH SarabunIT๙"/>
          <w:sz w:val="32"/>
          <w:szCs w:val="32"/>
          <w:cs/>
        </w:rPr>
        <w:t>ค่าวัสดุอุปกรณ์ในการจัดอบรม</w:t>
      </w:r>
      <w:r w:rsidR="0040111C" w:rsidRPr="009E4C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11C" w:rsidRPr="009E4C6A" w:rsidRDefault="0040111C" w:rsidP="0040111C">
      <w:pPr>
        <w:pStyle w:val="ListParagraph"/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>-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สมุดปกอ่อน </w:t>
      </w:r>
      <w:r w:rsidRPr="009E4C6A">
        <w:rPr>
          <w:rFonts w:ascii="TH SarabunIT๙" w:hAnsi="TH SarabunIT๙" w:cs="TH SarabunIT๙"/>
          <w:sz w:val="32"/>
          <w:szCs w:val="32"/>
        </w:rPr>
        <w:t>4</w:t>
      </w:r>
      <w:r w:rsidRPr="009E4C6A">
        <w:rPr>
          <w:rFonts w:ascii="TH SarabunIT๙" w:hAnsi="TH SarabunIT๙" w:cs="TH SarabunIT๙"/>
          <w:sz w:val="32"/>
          <w:szCs w:val="32"/>
          <w:cs/>
        </w:rPr>
        <w:t>0 แผ่น</w:t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เล่มๆละ 10 บาท          </w:t>
      </w:r>
      <w:r w:rsidR="00353391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>เป็</w:t>
      </w:r>
      <w:r w:rsidR="00353391" w:rsidRPr="009E4C6A">
        <w:rPr>
          <w:rFonts w:ascii="TH SarabunIT๙" w:hAnsi="TH SarabunIT๙" w:cs="TH SarabunIT๙"/>
          <w:sz w:val="32"/>
          <w:szCs w:val="32"/>
          <w:cs/>
        </w:rPr>
        <w:t xml:space="preserve">นเงิน    </w:t>
      </w:r>
      <w:r w:rsidR="00C96FFB" w:rsidRPr="009E4C6A">
        <w:rPr>
          <w:rFonts w:ascii="TH SarabunIT๙" w:hAnsi="TH SarabunIT๙" w:cs="TH SarabunIT๙"/>
          <w:sz w:val="32"/>
          <w:szCs w:val="32"/>
          <w:cs/>
        </w:rPr>
        <w:t>2</w:t>
      </w:r>
      <w:r w:rsidRPr="009E4C6A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40111C" w:rsidRPr="009E4C6A" w:rsidRDefault="0040111C" w:rsidP="0040111C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>-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ปากกาลูกลื่น </w:t>
      </w:r>
      <w:r w:rsidRPr="009E4C6A">
        <w:rPr>
          <w:rFonts w:ascii="TH SarabunIT๙" w:hAnsi="TH SarabunIT๙" w:cs="TH SarabunIT๙"/>
          <w:sz w:val="32"/>
          <w:szCs w:val="32"/>
        </w:rPr>
        <w:t>Quantum</w:t>
      </w:r>
      <w:r w:rsidRPr="009E4C6A">
        <w:rPr>
          <w:rFonts w:ascii="TH SarabunIT๙" w:hAnsi="TH SarabunIT๙" w:cs="TH SarabunIT๙"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 ด้ามๆละ  8 บาท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E4C6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53391" w:rsidRPr="009E4C6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96FFB" w:rsidRPr="009E4C6A">
        <w:rPr>
          <w:rFonts w:ascii="TH SarabunIT๙" w:hAnsi="TH SarabunIT๙" w:cs="TH SarabunIT๙"/>
          <w:sz w:val="32"/>
          <w:szCs w:val="32"/>
          <w:cs/>
        </w:rPr>
        <w:t>160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0111C" w:rsidRPr="009E4C6A" w:rsidRDefault="0040111C" w:rsidP="0040111C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กระดาษ </w:t>
      </w:r>
      <w:r w:rsidRPr="009E4C6A">
        <w:rPr>
          <w:rFonts w:ascii="TH SarabunIT๙" w:hAnsi="TH SarabunIT๙" w:cs="TH SarabunIT๙"/>
          <w:sz w:val="32"/>
          <w:szCs w:val="32"/>
        </w:rPr>
        <w:t xml:space="preserve">A4 80 </w:t>
      </w:r>
      <w:r w:rsidRPr="009E4C6A">
        <w:rPr>
          <w:rFonts w:ascii="TH SarabunIT๙" w:hAnsi="TH SarabunIT๙" w:cs="TH SarabunIT๙"/>
          <w:sz w:val="32"/>
          <w:szCs w:val="32"/>
          <w:cs/>
        </w:rPr>
        <w:t>แกรม</w:t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955F07" w:rsidRPr="009E4C6A">
        <w:rPr>
          <w:rFonts w:ascii="TH SarabunIT๙" w:hAnsi="TH SarabunIT๙" w:cs="TH SarabunIT๙"/>
          <w:sz w:val="32"/>
          <w:szCs w:val="32"/>
        </w:rPr>
        <w:t>5</w:t>
      </w:r>
      <w:r w:rsidR="00121672" w:rsidRPr="009E4C6A">
        <w:rPr>
          <w:rFonts w:ascii="TH SarabunIT๙" w:hAnsi="TH SarabunIT๙" w:cs="TH SarabunIT๙"/>
          <w:sz w:val="32"/>
          <w:szCs w:val="32"/>
          <w:cs/>
        </w:rPr>
        <w:t xml:space="preserve"> รีมๆละ 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 120 บาท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E4C6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53391" w:rsidRPr="009E4C6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55F07" w:rsidRPr="009E4C6A">
        <w:rPr>
          <w:rFonts w:ascii="TH SarabunIT๙" w:hAnsi="TH SarabunIT๙" w:cs="TH SarabunIT๙"/>
          <w:sz w:val="32"/>
          <w:szCs w:val="32"/>
        </w:rPr>
        <w:t>600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0111C" w:rsidRPr="009E4C6A" w:rsidRDefault="0040111C" w:rsidP="0040111C">
      <w:pPr>
        <w:ind w:left="720" w:right="-262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>-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แฟ้มซองสอดข้าง </w:t>
      </w:r>
      <w:r w:rsidRPr="009E4C6A">
        <w:rPr>
          <w:rFonts w:ascii="TH SarabunIT๙" w:hAnsi="TH SarabunIT๙" w:cs="TH SarabunIT๙"/>
          <w:sz w:val="32"/>
          <w:szCs w:val="32"/>
        </w:rPr>
        <w:t xml:space="preserve">F4 TOTO 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806C1C">
        <w:rPr>
          <w:rFonts w:ascii="TH SarabunIT๙" w:hAnsi="TH SarabunIT๙" w:cs="TH SarabunIT๙"/>
          <w:sz w:val="32"/>
          <w:szCs w:val="32"/>
          <w:cs/>
        </w:rPr>
        <w:t xml:space="preserve"> ซองๆละ  5 บาท</w:t>
      </w:r>
      <w:r w:rsidR="00806C1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53391" w:rsidRPr="009E4C6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E4C6A">
        <w:rPr>
          <w:rFonts w:ascii="TH SarabunIT๙" w:hAnsi="TH SarabunIT๙" w:cs="TH SarabunIT๙"/>
          <w:sz w:val="32"/>
          <w:szCs w:val="32"/>
        </w:rPr>
        <w:t>1</w:t>
      </w:r>
      <w:r w:rsidR="00C96FFB" w:rsidRPr="009E4C6A">
        <w:rPr>
          <w:rFonts w:ascii="TH SarabunIT๙" w:hAnsi="TH SarabunIT๙" w:cs="TH SarabunIT๙"/>
          <w:sz w:val="32"/>
          <w:szCs w:val="32"/>
          <w:cs/>
        </w:rPr>
        <w:t>0</w:t>
      </w:r>
      <w:r w:rsidRPr="009E4C6A">
        <w:rPr>
          <w:rFonts w:ascii="TH SarabunIT๙" w:hAnsi="TH SarabunIT๙" w:cs="TH SarabunIT๙"/>
          <w:sz w:val="32"/>
          <w:szCs w:val="32"/>
        </w:rPr>
        <w:t>0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671EA" w:rsidRPr="009E4C6A" w:rsidRDefault="00B756D3" w:rsidP="000671EA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 xml:space="preserve">5. </w:t>
      </w:r>
      <w:r w:rsidR="000671EA" w:rsidRPr="009E4C6A">
        <w:rPr>
          <w:rFonts w:ascii="TH SarabunIT๙" w:hAnsi="TH SarabunIT๙" w:cs="TH SarabunIT๙"/>
          <w:sz w:val="32"/>
          <w:szCs w:val="32"/>
          <w:cs/>
        </w:rPr>
        <w:t>ค่าป้ายไวนิลประชาสัมพันธ์โครงการจำนวน 1 ป้าย</w:t>
      </w:r>
      <w:r w:rsidR="000671EA" w:rsidRPr="009E4C6A">
        <w:rPr>
          <w:rFonts w:ascii="TH SarabunIT๙" w:hAnsi="TH SarabunIT๙" w:cs="TH SarabunIT๙"/>
          <w:sz w:val="32"/>
          <w:szCs w:val="32"/>
          <w:cs/>
        </w:rPr>
        <w:tab/>
      </w:r>
      <w:r w:rsidR="000671EA"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1EA" w:rsidRPr="009E4C6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1EA" w:rsidRPr="009E4C6A">
        <w:rPr>
          <w:rFonts w:ascii="TH SarabunIT๙" w:hAnsi="TH SarabunIT๙" w:cs="TH SarabunIT๙"/>
          <w:sz w:val="32"/>
          <w:szCs w:val="32"/>
          <w:cs/>
        </w:rPr>
        <w:t xml:space="preserve"> 540</w:t>
      </w:r>
      <w:r w:rsidR="000671EA"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="000671EA" w:rsidRPr="009E4C6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671EA" w:rsidRPr="009E4C6A" w:rsidRDefault="000671EA" w:rsidP="008F7B9C">
      <w:pPr>
        <w:tabs>
          <w:tab w:val="left" w:pos="7230"/>
        </w:tabs>
        <w:ind w:left="720" w:right="-262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>6.</w:t>
      </w:r>
      <w:r w:rsidR="00521628" w:rsidRPr="009E4C6A">
        <w:rPr>
          <w:rFonts w:ascii="TH SarabunIT๙" w:hAnsi="TH SarabunIT๙" w:cs="TH SarabunIT๙"/>
          <w:sz w:val="32"/>
          <w:szCs w:val="32"/>
          <w:cs/>
        </w:rPr>
        <w:t xml:space="preserve"> ค่าจ้างถ่ายเอกสารจัดทำคู่มือสุขภาพ </w:t>
      </w:r>
      <w:r w:rsidR="007E5363" w:rsidRPr="009E4C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7E5363" w:rsidRPr="009E4C6A">
        <w:rPr>
          <w:rFonts w:ascii="TH SarabunIT๙" w:hAnsi="TH SarabunIT๙" w:cs="TH SarabunIT๙"/>
          <w:sz w:val="32"/>
          <w:szCs w:val="32"/>
          <w:cs/>
        </w:rPr>
        <w:t xml:space="preserve"> เล่มๆ ละ 50 บาท   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>เ</w:t>
      </w:r>
      <w:r w:rsidR="00521628" w:rsidRPr="009E4C6A">
        <w:rPr>
          <w:rFonts w:ascii="TH SarabunIT๙" w:hAnsi="TH SarabunIT๙" w:cs="TH SarabunIT๙"/>
          <w:sz w:val="32"/>
          <w:szCs w:val="32"/>
          <w:cs/>
        </w:rPr>
        <w:t>ป็นเงิน 1,000 บาท</w:t>
      </w:r>
    </w:p>
    <w:p w:rsidR="00B976ED" w:rsidRPr="009E4C6A" w:rsidRDefault="00397D95" w:rsidP="00806C1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7. เครื่องเจาะ</w:t>
      </w:r>
      <w:r w:rsidR="00806C1C">
        <w:rPr>
          <w:rFonts w:ascii="TH SarabunIT๙" w:hAnsi="TH SarabunIT๙" w:cs="TH SarabunIT๙"/>
          <w:sz w:val="32"/>
          <w:szCs w:val="32"/>
          <w:cs/>
        </w:rPr>
        <w:t>น้ำตาล พร้อมแถบตรวจ(50 แผ่น)</w:t>
      </w:r>
      <w:r w:rsidR="00806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3,000 บาท จำนวน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เครื่อง 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>เป็นเงิน 60,000 บาท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7D95" w:rsidRPr="009E4C6A" w:rsidRDefault="002C4D13" w:rsidP="00B976ED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8.</w:t>
      </w:r>
      <w:r w:rsidR="00717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>ค่าแถบตรวจน้ำตาล 4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>00 แผ่น พร้อมเข็มเจาะ</w:t>
      </w:r>
      <w:r w:rsidR="00717B22">
        <w:rPr>
          <w:rFonts w:ascii="TH SarabunIT๙" w:hAnsi="TH SarabunIT๙" w:cs="TH SarabunIT๙"/>
          <w:sz w:val="32"/>
          <w:szCs w:val="32"/>
          <w:cs/>
        </w:rPr>
        <w:t xml:space="preserve"> ชุดละ 13.50 บาท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>ป็นเงิน</w:t>
      </w:r>
      <w:r w:rsidR="00397D95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5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>,</w:t>
      </w:r>
      <w:r w:rsidRPr="009E4C6A">
        <w:rPr>
          <w:rFonts w:ascii="TH SarabunIT๙" w:hAnsi="TH SarabunIT๙" w:cs="TH SarabunIT๙"/>
          <w:sz w:val="32"/>
          <w:szCs w:val="32"/>
          <w:cs/>
        </w:rPr>
        <w:t>400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397D95" w:rsidRPr="009E4C6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B976ED" w:rsidRPr="009E4C6A" w:rsidRDefault="00397D95" w:rsidP="00397D95">
      <w:pPr>
        <w:tabs>
          <w:tab w:val="left" w:pos="5529"/>
          <w:tab w:val="left" w:pos="9072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2. ประชุมติดตามความก้าวหน้า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 xml:space="preserve">สำหรับผู้ป่วยเบาหวานที่เข้าร่วมโครงการ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B976ED" w:rsidRPr="009E4C6A" w:rsidRDefault="00B976ED" w:rsidP="00B976ED">
      <w:pPr>
        <w:ind w:left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 xml:space="preserve">2.1 </w:t>
      </w:r>
      <w:r w:rsidRPr="009E4C6A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25 บาท จำนวน 2 มื้อ /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373B4F" w:rsidRPr="009E4C6A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73B4F"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>เป็นเงิน  1</w:t>
      </w:r>
      <w:r w:rsidRPr="009E4C6A">
        <w:rPr>
          <w:rFonts w:ascii="TH SarabunIT๙" w:hAnsi="TH SarabunIT๙" w:cs="TH SarabunIT๙"/>
          <w:sz w:val="32"/>
          <w:szCs w:val="32"/>
        </w:rPr>
        <w:t>,</w:t>
      </w:r>
      <w:r w:rsidRPr="009E4C6A">
        <w:rPr>
          <w:rFonts w:ascii="TH SarabunIT๙" w:hAnsi="TH SarabunIT๙" w:cs="TH SarabunIT๙"/>
          <w:sz w:val="32"/>
          <w:szCs w:val="32"/>
          <w:cs/>
        </w:rPr>
        <w:t>0</w:t>
      </w:r>
      <w:r w:rsidR="004C2692" w:rsidRPr="009E4C6A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Pr="009E4C6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6ED" w:rsidRPr="009E4C6A" w:rsidRDefault="00B976ED" w:rsidP="00B976ED">
      <w:pPr>
        <w:ind w:left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>2.2.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ค่าอาหารกลางวัน 100 บาท จำนวน 1 มื้อ /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73B4F" w:rsidRPr="009E4C6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>เป็นเงิน  2,000 บาท</w:t>
      </w:r>
    </w:p>
    <w:p w:rsidR="00955F07" w:rsidRPr="009E4C6A" w:rsidRDefault="00955F07" w:rsidP="00B976ED">
      <w:pPr>
        <w:rPr>
          <w:rFonts w:ascii="TH SarabunIT๙" w:hAnsi="TH SarabunIT๙" w:cs="TH SarabunIT๙"/>
          <w:sz w:val="32"/>
          <w:szCs w:val="32"/>
        </w:rPr>
      </w:pPr>
    </w:p>
    <w:p w:rsidR="008F7B9C" w:rsidRPr="009E4C6A" w:rsidRDefault="00B976ED" w:rsidP="002C4D13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 xml:space="preserve">3. </w:t>
      </w:r>
      <w:r w:rsidRPr="009E4C6A">
        <w:rPr>
          <w:rFonts w:ascii="TH SarabunIT๙" w:hAnsi="TH SarabunIT๙" w:cs="TH SarabunIT๙"/>
          <w:sz w:val="32"/>
          <w:szCs w:val="32"/>
          <w:cs/>
        </w:rPr>
        <w:t>ค่าตรวจ</w:t>
      </w:r>
      <w:r w:rsidR="006F35C2" w:rsidRPr="009E4C6A">
        <w:rPr>
          <w:rFonts w:ascii="TH SarabunIT๙" w:hAnsi="TH SarabunIT๙" w:cs="TH SarabunIT๙"/>
          <w:sz w:val="32"/>
          <w:szCs w:val="32"/>
          <w:cs/>
        </w:rPr>
        <w:t>ตรวจทางห้</w:t>
      </w:r>
      <w:r w:rsidR="002C4D13" w:rsidRPr="009E4C6A">
        <w:rPr>
          <w:rFonts w:ascii="TH SarabunIT๙" w:hAnsi="TH SarabunIT๙" w:cs="TH SarabunIT๙"/>
          <w:sz w:val="32"/>
          <w:szCs w:val="32"/>
          <w:cs/>
        </w:rPr>
        <w:t xml:space="preserve">องปฏิบัติการ ก่อนและหลังเข้าโครงการ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C3DC0" w:rsidRPr="009E4C6A">
        <w:rPr>
          <w:rFonts w:ascii="TH SarabunIT๙" w:hAnsi="TH SarabunIT๙" w:cs="TH SarabunIT๙"/>
          <w:sz w:val="32"/>
          <w:szCs w:val="32"/>
          <w:cs/>
        </w:rPr>
        <w:t>1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BC3DC0" w:rsidRPr="009E4C6A">
        <w:rPr>
          <w:rFonts w:ascii="TH SarabunIT๙" w:hAnsi="TH SarabunIT๙" w:cs="TH SarabunIT๙"/>
          <w:sz w:val="32"/>
          <w:szCs w:val="32"/>
          <w:cs/>
        </w:rPr>
        <w:t>รายการ มีดังต่อไปนี้</w:t>
      </w:r>
      <w:r w:rsidR="008F7B9C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4D13" w:rsidRPr="009E4C6A" w:rsidRDefault="002C4D13" w:rsidP="00BC3DC0">
      <w:pPr>
        <w:ind w:left="709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</w:rPr>
        <w:t xml:space="preserve">HbA1C, FBS, </w:t>
      </w:r>
      <w:r w:rsidR="00BC3DC0" w:rsidRPr="009E4C6A">
        <w:rPr>
          <w:rFonts w:ascii="TH SarabunIT๙" w:hAnsi="TH SarabunIT๙" w:cs="TH SarabunIT๙"/>
          <w:sz w:val="32"/>
          <w:szCs w:val="32"/>
        </w:rPr>
        <w:t xml:space="preserve">BUN. Cr, eGFR, SGOT, SGPT, TG, TC, HDL, LDL </w:t>
      </w:r>
      <w:r w:rsidR="00BC3DC0" w:rsidRPr="009E4C6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BC3DC0" w:rsidRPr="009E4C6A">
        <w:rPr>
          <w:rFonts w:ascii="TH SarabunIT๙" w:hAnsi="TH SarabunIT๙" w:cs="TH SarabunIT๙"/>
          <w:sz w:val="32"/>
          <w:szCs w:val="32"/>
        </w:rPr>
        <w:t xml:space="preserve">Urine microalbumin </w:t>
      </w:r>
    </w:p>
    <w:p w:rsidR="00CD0138" w:rsidRPr="003449D7" w:rsidRDefault="00BC3DC0" w:rsidP="003449D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 ราคา 990 บาท </w:t>
      </w:r>
      <w:r w:rsidRPr="009E4C6A">
        <w:rPr>
          <w:rFonts w:ascii="TH SarabunIT๙" w:hAnsi="TH SarabunIT๙" w:cs="TH SarabunIT๙"/>
          <w:sz w:val="32"/>
          <w:szCs w:val="32"/>
        </w:rPr>
        <w:t xml:space="preserve">X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2 ครั้ง </w:t>
      </w:r>
      <w:r w:rsidRPr="009E4C6A">
        <w:rPr>
          <w:rFonts w:ascii="TH SarabunIT๙" w:hAnsi="TH SarabunIT๙" w:cs="TH SarabunIT๙"/>
          <w:sz w:val="32"/>
          <w:szCs w:val="32"/>
        </w:rPr>
        <w:t xml:space="preserve">X </w:t>
      </w:r>
      <w:r w:rsidR="00806C1C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Pr="009E4C6A">
        <w:rPr>
          <w:rFonts w:ascii="TH SarabunIT๙" w:hAnsi="TH SarabunIT๙" w:cs="TH SarabunIT๙"/>
          <w:sz w:val="32"/>
          <w:szCs w:val="32"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>คน</w:t>
      </w: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     เป็นเงิน 39</w:t>
      </w:r>
      <w:r w:rsidRPr="009E4C6A">
        <w:rPr>
          <w:rFonts w:ascii="TH SarabunIT๙" w:hAnsi="TH SarabunIT๙" w:cs="TH SarabunIT๙"/>
          <w:sz w:val="32"/>
          <w:szCs w:val="32"/>
        </w:rPr>
        <w:t xml:space="preserve">,600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="00CD0138" w:rsidRPr="009E4C6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</w:t>
      </w:r>
      <w:r w:rsidR="00CD0138" w:rsidRPr="009E4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="00CD0138" w:rsidRPr="009E4C6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373B4F" w:rsidRPr="009E4C6A">
        <w:rPr>
          <w:rFonts w:ascii="TH SarabunIT๙" w:hAnsi="TH SarabunIT๙" w:cs="TH SarabunIT๙"/>
          <w:b/>
          <w:bCs/>
          <w:sz w:val="32"/>
          <w:szCs w:val="32"/>
        </w:rPr>
        <w:t>117</w:t>
      </w:r>
      <w:r w:rsidR="00AB1DB2"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373B4F" w:rsidRPr="009E4C6A">
        <w:rPr>
          <w:rFonts w:ascii="TH SarabunIT๙" w:hAnsi="TH SarabunIT๙" w:cs="TH SarabunIT๙"/>
          <w:b/>
          <w:bCs/>
          <w:sz w:val="32"/>
          <w:szCs w:val="32"/>
        </w:rPr>
        <w:t>200</w:t>
      </w:r>
      <w:r w:rsidR="00CD0138" w:rsidRPr="009E4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 </w:t>
      </w:r>
      <w:r w:rsidR="00373B4F" w:rsidRPr="009E4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หนึ่งแสนหนึ่งหมื่นเจ็ดพันสองร้อยบาทถ้วน </w:t>
      </w:r>
      <w:r w:rsidR="00CD0138"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D03DD" w:rsidRPr="009E4C6A" w:rsidRDefault="00ED03DD" w:rsidP="00ED03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D03DD" w:rsidRPr="009E4C6A" w:rsidRDefault="00ED03DD" w:rsidP="00ED03DD">
      <w:pPr>
        <w:ind w:right="-442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B976ED" w:rsidRPr="009E4C6A">
        <w:rPr>
          <w:rFonts w:ascii="TH SarabunIT๙" w:hAnsi="TH SarabunIT๙" w:cs="TH SarabunIT๙"/>
          <w:sz w:val="32"/>
          <w:szCs w:val="32"/>
          <w:cs/>
        </w:rPr>
        <w:t>ผู้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>ป่วยเบาหวานที่เข้าร่วมโครงการมีผลลัพธ์ทางคลินิกที่ดีขึ้น</w:t>
      </w:r>
    </w:p>
    <w:p w:rsidR="00955F07" w:rsidRPr="009E4C6A" w:rsidRDefault="00955F07" w:rsidP="00955F07">
      <w:pPr>
        <w:ind w:right="-442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E4C6A">
        <w:rPr>
          <w:rFonts w:ascii="TH SarabunIT๙" w:hAnsi="TH SarabunIT๙" w:cs="TH SarabunIT๙"/>
          <w:sz w:val="32"/>
          <w:szCs w:val="32"/>
          <w:cs/>
        </w:rPr>
        <w:t>ผู้ป่วยเบา</w:t>
      </w:r>
      <w:r w:rsidR="00AB1DB2" w:rsidRPr="009E4C6A">
        <w:rPr>
          <w:rFonts w:ascii="TH SarabunIT๙" w:hAnsi="TH SarabunIT๙" w:cs="TH SarabunIT๙"/>
          <w:sz w:val="32"/>
          <w:szCs w:val="32"/>
          <w:cs/>
        </w:rPr>
        <w:t>หวานที่เข้าร่วมโครงการมีการลดจำนวนยาเบาหวานที่รับประทานลงจากเดิม</w:t>
      </w:r>
    </w:p>
    <w:p w:rsidR="00D804C7" w:rsidRPr="009E4C6A" w:rsidRDefault="00D804C7" w:rsidP="00955F07">
      <w:pPr>
        <w:ind w:right="-442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06C1C">
        <w:rPr>
          <w:rFonts w:ascii="TH SarabunIT๙" w:hAnsi="TH SarabunIT๙" w:cs="TH SarabunIT๙"/>
          <w:sz w:val="32"/>
          <w:szCs w:val="32"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</w:rPr>
        <w:t xml:space="preserve">3. 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ผู้ป่วยเบาหวานที่เข้าร่วมโครงการสามารถทิ้งยาเบาหวานได้ ร้อยละ </w:t>
      </w:r>
      <w:r w:rsidRPr="009E4C6A">
        <w:rPr>
          <w:rFonts w:ascii="TH SarabunIT๙" w:hAnsi="TH SarabunIT๙" w:cs="TH SarabunIT๙"/>
          <w:sz w:val="32"/>
          <w:szCs w:val="32"/>
        </w:rPr>
        <w:t xml:space="preserve">30 </w:t>
      </w:r>
    </w:p>
    <w:p w:rsidR="00955F07" w:rsidRDefault="00ED03DD" w:rsidP="003A134B">
      <w:pPr>
        <w:ind w:right="-442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ab/>
      </w:r>
      <w:r w:rsidR="00D804C7" w:rsidRPr="009E4C6A">
        <w:rPr>
          <w:rFonts w:ascii="TH SarabunIT๙" w:hAnsi="TH SarabunIT๙" w:cs="TH SarabunIT๙"/>
          <w:sz w:val="32"/>
          <w:szCs w:val="32"/>
        </w:rPr>
        <w:t>4</w:t>
      </w:r>
      <w:r w:rsidRPr="009E4C6A">
        <w:rPr>
          <w:rFonts w:ascii="TH SarabunIT๙" w:hAnsi="TH SarabunIT๙" w:cs="TH SarabunIT๙"/>
          <w:sz w:val="32"/>
          <w:szCs w:val="32"/>
          <w:cs/>
        </w:rPr>
        <w:t>.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6829" w:rsidRPr="009E4C6A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955F07" w:rsidRPr="009E4C6A">
        <w:rPr>
          <w:rFonts w:ascii="TH SarabunIT๙" w:hAnsi="TH SarabunIT๙" w:cs="TH SarabunIT๙"/>
          <w:sz w:val="32"/>
          <w:szCs w:val="32"/>
          <w:cs/>
        </w:rPr>
        <w:t>เบาหวาน</w:t>
      </w:r>
      <w:r w:rsidR="00286829" w:rsidRPr="009E4C6A">
        <w:rPr>
          <w:rFonts w:ascii="TH SarabunIT๙" w:hAnsi="TH SarabunIT๙" w:cs="TH SarabunIT๙"/>
          <w:sz w:val="32"/>
          <w:szCs w:val="32"/>
          <w:cs/>
        </w:rPr>
        <w:t>ที่เข้าร่วมโครงการ</w:t>
      </w:r>
      <w:r w:rsidRPr="009E4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E4C6A">
        <w:rPr>
          <w:rFonts w:ascii="TH SarabunIT๙" w:hAnsi="TH SarabunIT๙" w:cs="TH SarabunIT๙"/>
          <w:sz w:val="32"/>
          <w:szCs w:val="32"/>
          <w:cs/>
        </w:rPr>
        <w:t>มีความพึงพอใจต่อโครงการ มากกว่าร้อยละ 80</w:t>
      </w:r>
    </w:p>
    <w:p w:rsidR="000D2654" w:rsidRPr="009E4C6A" w:rsidRDefault="00707C0A" w:rsidP="000D2654">
      <w:pPr>
        <w:tabs>
          <w:tab w:val="left" w:pos="54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707C0A" w:rsidRPr="009E4C6A" w:rsidRDefault="00707C0A" w:rsidP="000D2654">
      <w:pPr>
        <w:tabs>
          <w:tab w:val="left" w:pos="54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:rsidR="00707C0A" w:rsidRPr="009E4C6A" w:rsidRDefault="00707C0A" w:rsidP="00707C0A">
      <w:pPr>
        <w:ind w:left="720" w:right="-144" w:hanging="432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iCs/>
          <w:sz w:val="32"/>
          <w:szCs w:val="32"/>
        </w:rPr>
        <w:t>8.1</w:t>
      </w:r>
      <w:r w:rsidRPr="009E4C6A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Pr="009E4C6A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9E4C6A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9E4C6A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0" w:name="_Hlk527462404"/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  <w:bookmarkEnd w:id="0"/>
    </w:p>
    <w:p w:rsidR="00707C0A" w:rsidRPr="009E4C6A" w:rsidRDefault="00707C0A" w:rsidP="00707C0A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9E4C6A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โรงพยาบาลส่งเสริมสุขภาพตำบลบ้านสวน</w:t>
      </w:r>
    </w:p>
    <w:p w:rsidR="00707C0A" w:rsidRPr="009E4C6A" w:rsidRDefault="00707C0A" w:rsidP="00707C0A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 1.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9E4C6A">
        <w:rPr>
          <w:rFonts w:ascii="TH SarabunIT๙" w:hAnsi="TH SarabunIT๙" w:cs="TH SarabunIT๙"/>
          <w:sz w:val="32"/>
          <w:szCs w:val="32"/>
        </w:rPr>
        <w:t xml:space="preserve"> 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1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 2</w:t>
      </w:r>
      <w:r w:rsidRPr="009E4C6A">
        <w:rPr>
          <w:rFonts w:ascii="TH SarabunIT๙" w:hAnsi="TH SarabunIT๙" w:cs="TH SarabunIT๙"/>
          <w:sz w:val="32"/>
          <w:szCs w:val="32"/>
          <w:cs/>
        </w:rPr>
        <w:t>. หน่วยงานสาธารณสุข เช่น อปท.</w:t>
      </w:r>
      <w:r w:rsidRPr="009E4C6A">
        <w:rPr>
          <w:rFonts w:ascii="TH SarabunIT๙" w:hAnsi="TH SarabunIT๙" w:cs="TH SarabunIT๙"/>
          <w:sz w:val="32"/>
          <w:szCs w:val="32"/>
        </w:rPr>
        <w:t xml:space="preserve"> 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1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 3.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9E4C6A">
        <w:rPr>
          <w:rFonts w:ascii="TH SarabunIT๙" w:hAnsi="TH SarabunIT๙" w:cs="TH SarabunIT๙"/>
          <w:sz w:val="32"/>
          <w:szCs w:val="32"/>
        </w:rPr>
        <w:t>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1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 4.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9E4C6A">
        <w:rPr>
          <w:rFonts w:ascii="TH SarabunIT๙" w:hAnsi="TH SarabunIT๙" w:cs="TH SarabunIT๙"/>
          <w:sz w:val="32"/>
          <w:szCs w:val="32"/>
        </w:rPr>
        <w:t>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2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 5.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องค์กรหรือกลุ่มประชาชน</w:t>
      </w:r>
      <w:r w:rsidRPr="009E4C6A">
        <w:rPr>
          <w:rFonts w:ascii="TH SarabunIT๙" w:hAnsi="TH SarabunIT๙" w:cs="TH SarabunIT๙"/>
          <w:sz w:val="32"/>
          <w:szCs w:val="32"/>
        </w:rPr>
        <w:t xml:space="preserve"> 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2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 6.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9E4C6A">
        <w:rPr>
          <w:rFonts w:ascii="TH SarabunIT๙" w:hAnsi="TH SarabunIT๙" w:cs="TH SarabunIT๙"/>
          <w:sz w:val="32"/>
          <w:szCs w:val="32"/>
        </w:rPr>
        <w:t>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3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 7.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(อปท.)  </w:t>
      </w:r>
      <w:r w:rsidRPr="009E4C6A">
        <w:rPr>
          <w:rFonts w:ascii="TH SarabunIT๙" w:hAnsi="TH SarabunIT๙" w:cs="TH SarabunIT๙"/>
          <w:sz w:val="32"/>
          <w:szCs w:val="32"/>
        </w:rPr>
        <w:t>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4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9E4C6A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9E4C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C6A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</w:p>
    <w:p w:rsidR="00707C0A" w:rsidRPr="009E4C6A" w:rsidRDefault="00707C0A" w:rsidP="00707C0A">
      <w:pPr>
        <w:ind w:right="-427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1.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ab/>
        <w:t xml:space="preserve"> สาธารณสุข</w:t>
      </w:r>
      <w:r w:rsidRPr="009E4C6A">
        <w:rPr>
          <w:rFonts w:ascii="TH SarabunIT๙" w:hAnsi="TH SarabunIT๙" w:cs="TH SarabunIT๙"/>
          <w:sz w:val="32"/>
          <w:szCs w:val="32"/>
        </w:rPr>
        <w:t xml:space="preserve"> 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1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ind w:right="-71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2.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</w:t>
      </w:r>
      <w:r w:rsidR="00806C1C">
        <w:rPr>
          <w:rFonts w:ascii="TH SarabunIT๙" w:hAnsi="TH SarabunIT๙" w:cs="TH SarabunIT๙"/>
          <w:sz w:val="32"/>
          <w:szCs w:val="32"/>
          <w:cs/>
        </w:rPr>
        <w:t>าพ และการป้องกันโรคขององค์กร</w:t>
      </w:r>
      <w:r w:rsidR="00806C1C">
        <w:rPr>
          <w:rFonts w:ascii="TH SarabunIT๙" w:hAnsi="TH SarabunIT๙" w:cs="TH SarabunIT๙"/>
          <w:sz w:val="32"/>
          <w:szCs w:val="32"/>
          <w:cs/>
        </w:rPr>
        <w:tab/>
      </w:r>
      <w:r w:rsidR="00806C1C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>หรือกลุ่มประชาชน</w:t>
      </w:r>
      <w:r w:rsidRPr="009E4C6A">
        <w:rPr>
          <w:rFonts w:ascii="TH SarabunIT๙" w:hAnsi="TH SarabunIT๙" w:cs="TH SarabunIT๙"/>
          <w:sz w:val="32"/>
          <w:szCs w:val="32"/>
        </w:rPr>
        <w:t xml:space="preserve"> 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2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ind w:right="-532"/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3.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</w:t>
      </w:r>
      <w:r w:rsidR="00806C1C">
        <w:rPr>
          <w:rFonts w:ascii="TH SarabunIT๙" w:hAnsi="TH SarabunIT๙" w:cs="TH SarabunIT๙"/>
          <w:sz w:val="32"/>
          <w:szCs w:val="32"/>
          <w:cs/>
        </w:rPr>
        <w:t>ี่รับผิดชอบศูนย์ฯ (เด็กเล็ก/</w:t>
      </w:r>
      <w:r w:rsidR="00806C1C">
        <w:rPr>
          <w:rFonts w:ascii="TH SarabunIT๙" w:hAnsi="TH SarabunIT๙" w:cs="TH SarabunIT๙"/>
          <w:sz w:val="32"/>
          <w:szCs w:val="32"/>
          <w:cs/>
        </w:rPr>
        <w:tab/>
      </w:r>
      <w:r w:rsidR="00806C1C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  <w:cs/>
        </w:rPr>
        <w:t>ผู้สูงอายุ/คนพิการ)</w:t>
      </w:r>
      <w:r w:rsidRPr="009E4C6A">
        <w:rPr>
          <w:rFonts w:ascii="TH SarabunIT๙" w:hAnsi="TH SarabunIT๙" w:cs="TH SarabunIT๙"/>
          <w:sz w:val="32"/>
          <w:szCs w:val="32"/>
        </w:rPr>
        <w:t xml:space="preserve"> 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3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707C0A" w:rsidRPr="009E4C6A" w:rsidRDefault="00707C0A" w:rsidP="00707C0A">
      <w:pPr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4.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9E4C6A">
        <w:rPr>
          <w:rFonts w:ascii="TH SarabunIT๙" w:hAnsi="TH SarabunIT๙" w:cs="TH SarabunIT๙"/>
          <w:sz w:val="32"/>
          <w:szCs w:val="32"/>
        </w:rPr>
        <w:t xml:space="preserve"> 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4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391D82" w:rsidRPr="009E4C6A" w:rsidRDefault="00707C0A" w:rsidP="00EC1552">
      <w:pPr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E4C6A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9E4C6A">
        <w:rPr>
          <w:rFonts w:ascii="TH SarabunIT๙" w:hAnsi="TH SarabunIT๙" w:cs="TH SarabunIT๙"/>
          <w:sz w:val="32"/>
          <w:szCs w:val="32"/>
        </w:rPr>
        <w:t xml:space="preserve"> 5.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9E4C6A">
        <w:rPr>
          <w:rFonts w:ascii="TH SarabunIT๙" w:hAnsi="TH SarabunIT๙" w:cs="TH SarabunIT๙"/>
          <w:sz w:val="32"/>
          <w:szCs w:val="32"/>
        </w:rPr>
        <w:t xml:space="preserve"> [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C6A">
        <w:rPr>
          <w:rFonts w:ascii="TH SarabunIT๙" w:hAnsi="TH SarabunIT๙" w:cs="TH SarabunIT๙"/>
          <w:sz w:val="32"/>
          <w:szCs w:val="32"/>
        </w:rPr>
        <w:t xml:space="preserve">10 </w:t>
      </w: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Pr="009E4C6A">
        <w:rPr>
          <w:rFonts w:ascii="TH SarabunIT๙" w:hAnsi="TH SarabunIT๙" w:cs="TH SarabunIT๙"/>
          <w:sz w:val="32"/>
          <w:szCs w:val="32"/>
        </w:rPr>
        <w:t>5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  <w:r w:rsidRPr="009E4C6A">
        <w:rPr>
          <w:rFonts w:ascii="TH SarabunIT๙" w:hAnsi="TH SarabunIT๙" w:cs="TH SarabunIT๙"/>
          <w:sz w:val="32"/>
          <w:szCs w:val="32"/>
        </w:rPr>
        <w:t>]</w:t>
      </w:r>
    </w:p>
    <w:p w:rsidR="009E4C6A" w:rsidRPr="009E4C6A" w:rsidRDefault="009E4C6A" w:rsidP="00707C0A">
      <w:pPr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9E4C6A" w:rsidRPr="009E4C6A" w:rsidRDefault="003449D7" w:rsidP="009E4C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4C6A" w:rsidRPr="009E4C6A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9E4C6A" w:rsidRPr="009E4C6A" w:rsidRDefault="009E4C6A" w:rsidP="009E4C6A">
      <w:pPr>
        <w:ind w:left="2160" w:right="-2" w:firstLine="720"/>
        <w:rPr>
          <w:rFonts w:ascii="TH SarabunIT๙" w:hAnsi="TH SarabunIT๙" w:cs="TH SarabunIT๙"/>
          <w:sz w:val="32"/>
          <w:szCs w:val="32"/>
        </w:rPr>
      </w:pPr>
    </w:p>
    <w:p w:rsidR="009E4C6A" w:rsidRPr="009E4C6A" w:rsidRDefault="009E4C6A" w:rsidP="009E4C6A">
      <w:pPr>
        <w:ind w:left="2160" w:right="-2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......................................................................</w:t>
      </w:r>
      <w:r w:rsidRPr="009E4C6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</w:t>
      </w:r>
    </w:p>
    <w:p w:rsidR="009E4C6A" w:rsidRPr="009E4C6A" w:rsidRDefault="009E4C6A" w:rsidP="009E4C6A">
      <w:pPr>
        <w:ind w:left="3398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>(</w:t>
      </w:r>
      <w:r w:rsidR="00806C1C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.....................................................................</w:t>
      </w:r>
      <w:r w:rsidRPr="009E4C6A">
        <w:rPr>
          <w:rFonts w:ascii="TH SarabunIT๙" w:hAnsi="TH SarabunIT๙" w:cs="TH SarabunIT๙"/>
          <w:sz w:val="32"/>
          <w:szCs w:val="32"/>
          <w:cs/>
        </w:rPr>
        <w:t>)</w:t>
      </w:r>
    </w:p>
    <w:p w:rsidR="009E4C6A" w:rsidRPr="009E4C6A" w:rsidRDefault="009E4C6A" w:rsidP="009E4C6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               ตำแหน่ง</w:t>
      </w:r>
      <w:r w:rsidR="00806C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9E4C6A" w:rsidRPr="009E4C6A" w:rsidRDefault="009E4C6A" w:rsidP="009E4C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9E4C6A" w:rsidRPr="009E4C6A" w:rsidRDefault="009E4C6A" w:rsidP="009E4C6A">
      <w:pPr>
        <w:tabs>
          <w:tab w:val="left" w:pos="3686"/>
          <w:tab w:val="left" w:pos="3969"/>
        </w:tabs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E4C6A" w:rsidRPr="009E4C6A" w:rsidRDefault="009E4C6A" w:rsidP="009E4C6A">
      <w:pPr>
        <w:tabs>
          <w:tab w:val="left" w:pos="3969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                           ผู้เสนอโครงการ</w:t>
      </w:r>
    </w:p>
    <w:p w:rsidR="009E4C6A" w:rsidRPr="009E4C6A" w:rsidRDefault="009E4C6A" w:rsidP="009E4C6A">
      <w:pPr>
        <w:tabs>
          <w:tab w:val="left" w:pos="3969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4C6A" w:rsidRPr="009E4C6A" w:rsidRDefault="009E4C6A" w:rsidP="009E4C6A">
      <w:pPr>
        <w:tabs>
          <w:tab w:val="left" w:pos="2835"/>
          <w:tab w:val="left" w:pos="3969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         ลงชื่อ..........................................................................</w:t>
      </w:r>
    </w:p>
    <w:p w:rsidR="009E4C6A" w:rsidRPr="009E4C6A" w:rsidRDefault="009E4C6A" w:rsidP="009E4C6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E4C6A">
        <w:rPr>
          <w:rFonts w:ascii="TH SarabunIT๙" w:hAnsi="TH SarabunIT๙" w:cs="TH SarabunIT๙"/>
          <w:sz w:val="32"/>
          <w:szCs w:val="32"/>
          <w:cs/>
        </w:rPr>
        <w:t xml:space="preserve">                       ( </w:t>
      </w:r>
      <w:r w:rsidR="00806C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9E4C6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9E4C6A" w:rsidRPr="009E4C6A" w:rsidRDefault="009E4C6A" w:rsidP="009E4C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E4C6A">
        <w:rPr>
          <w:rFonts w:ascii="TH SarabunIT๙" w:hAnsi="TH SarabunIT๙" w:cs="TH SarabunIT๙"/>
          <w:sz w:val="32"/>
          <w:szCs w:val="32"/>
        </w:rPr>
        <w:t xml:space="preserve">         </w:t>
      </w:r>
      <w:r w:rsidR="00806C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:rsidR="009E4C6A" w:rsidRPr="009E4C6A" w:rsidRDefault="009E4C6A" w:rsidP="009E4C6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391D82" w:rsidRPr="009E4C6A" w:rsidRDefault="00391D82" w:rsidP="00707C0A">
      <w:pPr>
        <w:ind w:left="2160" w:right="-2" w:firstLine="720"/>
        <w:rPr>
          <w:rFonts w:ascii="TH SarabunIT๙" w:hAnsi="TH SarabunIT๙" w:cs="TH SarabunIT๙"/>
          <w:sz w:val="32"/>
          <w:szCs w:val="32"/>
        </w:rPr>
      </w:pPr>
    </w:p>
    <w:sectPr w:rsidR="00391D82" w:rsidRPr="009E4C6A" w:rsidSect="00806C1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156"/>
    <w:multiLevelType w:val="hybridMultilevel"/>
    <w:tmpl w:val="E4B8051A"/>
    <w:lvl w:ilvl="0" w:tplc="D2EC1E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47C13"/>
    <w:multiLevelType w:val="multilevel"/>
    <w:tmpl w:val="5672E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EF703F5"/>
    <w:multiLevelType w:val="multilevel"/>
    <w:tmpl w:val="E5E4E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30637915"/>
    <w:multiLevelType w:val="hybridMultilevel"/>
    <w:tmpl w:val="A484D810"/>
    <w:lvl w:ilvl="0" w:tplc="33B4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D500C"/>
    <w:multiLevelType w:val="hybridMultilevel"/>
    <w:tmpl w:val="6D84FD96"/>
    <w:lvl w:ilvl="0" w:tplc="276232D4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1B5088"/>
    <w:multiLevelType w:val="multilevel"/>
    <w:tmpl w:val="B928B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23F10F0"/>
    <w:multiLevelType w:val="multilevel"/>
    <w:tmpl w:val="5784C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5ACD3DC9"/>
    <w:multiLevelType w:val="multilevel"/>
    <w:tmpl w:val="2E780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4781C2A"/>
    <w:multiLevelType w:val="hybridMultilevel"/>
    <w:tmpl w:val="A7666666"/>
    <w:lvl w:ilvl="0" w:tplc="4F18E618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8131AC"/>
    <w:multiLevelType w:val="multilevel"/>
    <w:tmpl w:val="BE58E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A41F15"/>
    <w:rsid w:val="000124BA"/>
    <w:rsid w:val="00012B68"/>
    <w:rsid w:val="0005537C"/>
    <w:rsid w:val="000671EA"/>
    <w:rsid w:val="000839FD"/>
    <w:rsid w:val="000A0C37"/>
    <w:rsid w:val="000A29BF"/>
    <w:rsid w:val="000B1C42"/>
    <w:rsid w:val="000C5A94"/>
    <w:rsid w:val="000D2654"/>
    <w:rsid w:val="000F404B"/>
    <w:rsid w:val="00100EF9"/>
    <w:rsid w:val="00106E78"/>
    <w:rsid w:val="00121672"/>
    <w:rsid w:val="00150ACF"/>
    <w:rsid w:val="00155712"/>
    <w:rsid w:val="001A3457"/>
    <w:rsid w:val="001C79D6"/>
    <w:rsid w:val="001D53B0"/>
    <w:rsid w:val="002112DF"/>
    <w:rsid w:val="00237E9A"/>
    <w:rsid w:val="00250232"/>
    <w:rsid w:val="002569D9"/>
    <w:rsid w:val="00260B31"/>
    <w:rsid w:val="00286829"/>
    <w:rsid w:val="0029629D"/>
    <w:rsid w:val="002C4D13"/>
    <w:rsid w:val="002D51ED"/>
    <w:rsid w:val="002E47FC"/>
    <w:rsid w:val="002F4957"/>
    <w:rsid w:val="00321357"/>
    <w:rsid w:val="00326B0C"/>
    <w:rsid w:val="00332F0A"/>
    <w:rsid w:val="003449D7"/>
    <w:rsid w:val="00353391"/>
    <w:rsid w:val="0036376E"/>
    <w:rsid w:val="00370F6E"/>
    <w:rsid w:val="00373B4F"/>
    <w:rsid w:val="00391D82"/>
    <w:rsid w:val="00397D95"/>
    <w:rsid w:val="003A134B"/>
    <w:rsid w:val="003B55CE"/>
    <w:rsid w:val="003D71B4"/>
    <w:rsid w:val="0040111C"/>
    <w:rsid w:val="00405699"/>
    <w:rsid w:val="00427A65"/>
    <w:rsid w:val="004308DD"/>
    <w:rsid w:val="00435DBC"/>
    <w:rsid w:val="00462ADE"/>
    <w:rsid w:val="004C2692"/>
    <w:rsid w:val="004C2B76"/>
    <w:rsid w:val="004D145F"/>
    <w:rsid w:val="004D4EE4"/>
    <w:rsid w:val="004E2344"/>
    <w:rsid w:val="00501D81"/>
    <w:rsid w:val="00521628"/>
    <w:rsid w:val="00526BBD"/>
    <w:rsid w:val="005278E2"/>
    <w:rsid w:val="00587612"/>
    <w:rsid w:val="005A3E8C"/>
    <w:rsid w:val="005B789D"/>
    <w:rsid w:val="005C3512"/>
    <w:rsid w:val="005C6371"/>
    <w:rsid w:val="005D5D7C"/>
    <w:rsid w:val="005F41BF"/>
    <w:rsid w:val="00613DD0"/>
    <w:rsid w:val="006F35C2"/>
    <w:rsid w:val="006F5128"/>
    <w:rsid w:val="00701C54"/>
    <w:rsid w:val="00702EB4"/>
    <w:rsid w:val="00707C0A"/>
    <w:rsid w:val="00717B22"/>
    <w:rsid w:val="00745378"/>
    <w:rsid w:val="007A7F76"/>
    <w:rsid w:val="007B0003"/>
    <w:rsid w:val="007B2434"/>
    <w:rsid w:val="007C38EB"/>
    <w:rsid w:val="007D4C39"/>
    <w:rsid w:val="007E5363"/>
    <w:rsid w:val="008006A7"/>
    <w:rsid w:val="00806C1C"/>
    <w:rsid w:val="0081627A"/>
    <w:rsid w:val="00824B00"/>
    <w:rsid w:val="00827FD9"/>
    <w:rsid w:val="00853023"/>
    <w:rsid w:val="00854940"/>
    <w:rsid w:val="008728BB"/>
    <w:rsid w:val="0089287B"/>
    <w:rsid w:val="008E7542"/>
    <w:rsid w:val="008F7B9C"/>
    <w:rsid w:val="00904E74"/>
    <w:rsid w:val="0090637E"/>
    <w:rsid w:val="00951DA9"/>
    <w:rsid w:val="00955F07"/>
    <w:rsid w:val="009975D4"/>
    <w:rsid w:val="009A2CE2"/>
    <w:rsid w:val="009C1DFD"/>
    <w:rsid w:val="009E2674"/>
    <w:rsid w:val="009E4C6A"/>
    <w:rsid w:val="00A41F15"/>
    <w:rsid w:val="00A42E50"/>
    <w:rsid w:val="00A52BCF"/>
    <w:rsid w:val="00A87531"/>
    <w:rsid w:val="00AA4ACA"/>
    <w:rsid w:val="00AB0950"/>
    <w:rsid w:val="00AB1DB2"/>
    <w:rsid w:val="00AF2273"/>
    <w:rsid w:val="00B02127"/>
    <w:rsid w:val="00B03E3B"/>
    <w:rsid w:val="00B1356B"/>
    <w:rsid w:val="00B16CDE"/>
    <w:rsid w:val="00B54A06"/>
    <w:rsid w:val="00B6251E"/>
    <w:rsid w:val="00B70C1A"/>
    <w:rsid w:val="00B7172C"/>
    <w:rsid w:val="00B756D3"/>
    <w:rsid w:val="00B84160"/>
    <w:rsid w:val="00B9158A"/>
    <w:rsid w:val="00B976ED"/>
    <w:rsid w:val="00BA4990"/>
    <w:rsid w:val="00BC3DC0"/>
    <w:rsid w:val="00BE007D"/>
    <w:rsid w:val="00BF7662"/>
    <w:rsid w:val="00C22273"/>
    <w:rsid w:val="00C503CC"/>
    <w:rsid w:val="00C53D21"/>
    <w:rsid w:val="00C92331"/>
    <w:rsid w:val="00C96FFB"/>
    <w:rsid w:val="00CA106F"/>
    <w:rsid w:val="00CA4D63"/>
    <w:rsid w:val="00CC751F"/>
    <w:rsid w:val="00CD0138"/>
    <w:rsid w:val="00D04C5C"/>
    <w:rsid w:val="00D16A6A"/>
    <w:rsid w:val="00D20486"/>
    <w:rsid w:val="00D73165"/>
    <w:rsid w:val="00D804C7"/>
    <w:rsid w:val="00D87414"/>
    <w:rsid w:val="00D9017A"/>
    <w:rsid w:val="00DA6520"/>
    <w:rsid w:val="00DB54B1"/>
    <w:rsid w:val="00DD0AB2"/>
    <w:rsid w:val="00E13178"/>
    <w:rsid w:val="00E55C7B"/>
    <w:rsid w:val="00E64C37"/>
    <w:rsid w:val="00E82DE4"/>
    <w:rsid w:val="00EC1552"/>
    <w:rsid w:val="00ED03DD"/>
    <w:rsid w:val="00ED7CC9"/>
    <w:rsid w:val="00EF0A68"/>
    <w:rsid w:val="00EF2569"/>
    <w:rsid w:val="00EF3BD6"/>
    <w:rsid w:val="00F02B0C"/>
    <w:rsid w:val="00F07912"/>
    <w:rsid w:val="00F2572F"/>
    <w:rsid w:val="00F32299"/>
    <w:rsid w:val="00F42A29"/>
    <w:rsid w:val="00F6168A"/>
    <w:rsid w:val="00F623EF"/>
    <w:rsid w:val="00F86F0F"/>
    <w:rsid w:val="00F9313C"/>
    <w:rsid w:val="00F97C50"/>
    <w:rsid w:val="00FA350C"/>
    <w:rsid w:val="00FC718E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0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0A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B2434"/>
    <w:pPr>
      <w:spacing w:after="125"/>
    </w:pPr>
    <w:rPr>
      <w:rFonts w:ascii="Angsana New" w:hAnsi="Angsana New"/>
      <w:sz w:val="28"/>
    </w:rPr>
  </w:style>
  <w:style w:type="character" w:styleId="Emphasis">
    <w:name w:val="Emphasis"/>
    <w:basedOn w:val="DefaultParagraphFont"/>
    <w:uiPriority w:val="20"/>
    <w:qFormat/>
    <w:rsid w:val="006F35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F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2F0A"/>
    <w:rPr>
      <w:rFonts w:ascii="Tahoma" w:eastAsia="Times New Roman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7B2434"/>
    <w:pPr>
      <w:spacing w:after="125"/>
    </w:pPr>
    <w:rPr>
      <w:rFonts w:ascii="Angsana New" w:hAnsi="Angsana New"/>
      <w:sz w:val="28"/>
    </w:rPr>
  </w:style>
  <w:style w:type="character" w:styleId="a7">
    <w:name w:val="Emphasis"/>
    <w:basedOn w:val="a0"/>
    <w:uiPriority w:val="20"/>
    <w:qFormat/>
    <w:rsid w:val="006F3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0754-DD48-4E8D-A936-6C657D82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adul sirisar</cp:lastModifiedBy>
  <cp:revision>99</cp:revision>
  <cp:lastPrinted>2020-10-21T03:55:00Z</cp:lastPrinted>
  <dcterms:created xsi:type="dcterms:W3CDTF">2020-03-06T12:03:00Z</dcterms:created>
  <dcterms:modified xsi:type="dcterms:W3CDTF">2020-11-09T15:11:00Z</dcterms:modified>
</cp:coreProperties>
</file>